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52018" w14:textId="3A04EDC4" w:rsidR="004061EE" w:rsidRPr="00352A8E" w:rsidRDefault="00D01BB7" w:rsidP="0058658D">
      <w:pPr>
        <w:jc w:val="center"/>
        <w:rPr>
          <w:rFonts w:ascii="Arial" w:hAnsi="Arial" w:cs="Arial"/>
          <w:b/>
          <w:bCs/>
          <w:sz w:val="28"/>
          <w:szCs w:val="28"/>
        </w:rPr>
      </w:pPr>
      <w:r>
        <w:rPr>
          <w:rFonts w:ascii="Arial" w:hAnsi="Arial" w:cs="Arial"/>
          <w:b/>
          <w:bCs/>
          <w:noProof/>
          <w:sz w:val="28"/>
          <w:szCs w:val="28"/>
          <w:lang w:eastAsia="en-GB"/>
        </w:rPr>
        <w:drawing>
          <wp:anchor distT="0" distB="0" distL="114300" distR="114300" simplePos="0" relativeHeight="251663360" behindDoc="1" locked="0" layoutInCell="1" allowOverlap="1" wp14:anchorId="22B08A8B" wp14:editId="3F60F9B9">
            <wp:simplePos x="0" y="0"/>
            <wp:positionH relativeFrom="page">
              <wp:posOffset>585568</wp:posOffset>
            </wp:positionH>
            <wp:positionV relativeFrom="paragraph">
              <wp:posOffset>0</wp:posOffset>
            </wp:positionV>
            <wp:extent cx="719455" cy="859155"/>
            <wp:effectExtent l="0" t="0" r="4445" b="0"/>
            <wp:wrapTight wrapText="bothSides">
              <wp:wrapPolygon edited="0">
                <wp:start x="0" y="0"/>
                <wp:lineTo x="0" y="16284"/>
                <wp:lineTo x="7435" y="21073"/>
                <wp:lineTo x="8579" y="21073"/>
                <wp:lineTo x="12011" y="21073"/>
                <wp:lineTo x="13154" y="21073"/>
                <wp:lineTo x="21162" y="15326"/>
                <wp:lineTo x="21162" y="0"/>
                <wp:lineTo x="0" y="0"/>
              </wp:wrapPolygon>
            </wp:wrapTight>
            <wp:docPr id="11202026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r="80323"/>
                    <a:stretch/>
                  </pic:blipFill>
                  <pic:spPr bwMode="auto">
                    <a:xfrm>
                      <a:off x="0" y="0"/>
                      <a:ext cx="719455" cy="859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7344">
        <w:rPr>
          <w:rFonts w:ascii="Arial" w:hAnsi="Arial" w:cs="Arial"/>
          <w:b/>
          <w:bCs/>
          <w:sz w:val="28"/>
          <w:szCs w:val="28"/>
        </w:rPr>
        <w:t>Curriculum Overview 2025</w:t>
      </w:r>
      <w:r w:rsidR="7746EAFD">
        <w:rPr>
          <w:rFonts w:ascii="Arial" w:hAnsi="Arial" w:cs="Arial"/>
          <w:b/>
          <w:bCs/>
          <w:sz w:val="28"/>
          <w:szCs w:val="28"/>
        </w:rPr>
        <w:t>/2026</w:t>
      </w:r>
      <w:r w:rsidR="004061EE" w:rsidRPr="00352A8E">
        <w:rPr>
          <w:rFonts w:ascii="Arial" w:hAnsi="Arial" w:cs="Arial"/>
          <w:b/>
          <w:bCs/>
          <w:sz w:val="28"/>
          <w:szCs w:val="28"/>
        </w:rPr>
        <w:t xml:space="preserve"> Autumn 1 Year: 3</w:t>
      </w:r>
    </w:p>
    <w:p w14:paraId="5F3D3612" w14:textId="6145002A" w:rsidR="004061EE" w:rsidRPr="00352A8E" w:rsidRDefault="004061EE" w:rsidP="0058658D">
      <w:pPr>
        <w:jc w:val="center"/>
        <w:rPr>
          <w:rFonts w:ascii="Arial" w:hAnsi="Arial" w:cs="Arial"/>
          <w:b/>
          <w:bCs/>
          <w:sz w:val="28"/>
          <w:szCs w:val="28"/>
        </w:rPr>
      </w:pPr>
      <w:r w:rsidRPr="4306C6CF">
        <w:rPr>
          <w:rFonts w:ascii="Arial" w:hAnsi="Arial" w:cs="Arial"/>
          <w:b/>
          <w:bCs/>
          <w:sz w:val="28"/>
          <w:szCs w:val="28"/>
        </w:rPr>
        <w:t>Holy Trinity CE Primary School Theme: Colourful Characters                         Teacher: M</w:t>
      </w:r>
      <w:r w:rsidR="03BF60FF" w:rsidRPr="4306C6CF">
        <w:rPr>
          <w:rFonts w:ascii="Arial" w:hAnsi="Arial" w:cs="Arial"/>
          <w:b/>
          <w:bCs/>
          <w:sz w:val="28"/>
          <w:szCs w:val="28"/>
        </w:rPr>
        <w:t>rs Fleming</w:t>
      </w:r>
    </w:p>
    <w:p w14:paraId="5BC67AE2" w14:textId="753C4EED" w:rsidR="00D0417F" w:rsidRDefault="008127E0" w:rsidP="0058658D">
      <w:pPr>
        <w:jc w:val="center"/>
        <w:rPr>
          <w:rFonts w:ascii="Arial" w:hAnsi="Arial" w:cs="Arial"/>
          <w:b/>
          <w:bCs/>
          <w:sz w:val="28"/>
          <w:szCs w:val="28"/>
        </w:rPr>
      </w:pPr>
      <w:r>
        <w:rPr>
          <w:rFonts w:ascii="Arial" w:hAnsi="Arial" w:cs="Arial"/>
          <w:b/>
          <w:bCs/>
          <w:noProof/>
          <w:sz w:val="28"/>
          <w:szCs w:val="28"/>
          <w:lang w:eastAsia="en-GB"/>
        </w:rPr>
        <mc:AlternateContent>
          <mc:Choice Requires="wps">
            <w:drawing>
              <wp:anchor distT="0" distB="0" distL="114300" distR="114300" simplePos="0" relativeHeight="251661312" behindDoc="0" locked="0" layoutInCell="1" allowOverlap="1" wp14:anchorId="3B6D13D4" wp14:editId="57CA86E5">
                <wp:simplePos x="0" y="0"/>
                <wp:positionH relativeFrom="column">
                  <wp:posOffset>-752475</wp:posOffset>
                </wp:positionH>
                <wp:positionV relativeFrom="paragraph">
                  <wp:posOffset>422275</wp:posOffset>
                </wp:positionV>
                <wp:extent cx="5158105" cy="5173980"/>
                <wp:effectExtent l="0" t="0" r="0" b="7620"/>
                <wp:wrapNone/>
                <wp:docPr id="443778741" name="Text Box 3"/>
                <wp:cNvGraphicFramePr/>
                <a:graphic xmlns:a="http://schemas.openxmlformats.org/drawingml/2006/main">
                  <a:graphicData uri="http://schemas.microsoft.com/office/word/2010/wordprocessingShape">
                    <wps:wsp>
                      <wps:cNvSpPr txBox="1"/>
                      <wps:spPr>
                        <a:xfrm>
                          <a:off x="0" y="0"/>
                          <a:ext cx="5158105" cy="5173980"/>
                        </a:xfrm>
                        <a:prstGeom prst="rect">
                          <a:avLst/>
                        </a:prstGeom>
                        <a:noFill/>
                        <a:ln w="6350">
                          <a:noFill/>
                        </a:ln>
                      </wps:spPr>
                      <wps:txbx>
                        <w:txbxContent>
                          <w:p w14:paraId="3771B1BA" w14:textId="642BE5BF" w:rsidR="00352A8E" w:rsidRPr="003C4308" w:rsidRDefault="00352A8E">
                            <w:pPr>
                              <w:rPr>
                                <w:rFonts w:cstheme="minorHAnsi"/>
                                <w:b/>
                                <w:bCs/>
                                <w:sz w:val="26"/>
                                <w:szCs w:val="26"/>
                                <w:lang w:val="en-US"/>
                              </w:rPr>
                            </w:pPr>
                            <w:r w:rsidRPr="003C4308">
                              <w:rPr>
                                <w:rFonts w:cstheme="minorHAnsi"/>
                                <w:b/>
                                <w:bCs/>
                                <w:sz w:val="26"/>
                                <w:szCs w:val="26"/>
                                <w:lang w:val="en-US"/>
                              </w:rPr>
                              <w:t>English:</w:t>
                            </w:r>
                          </w:p>
                          <w:p w14:paraId="2AD06FC4" w14:textId="77777777" w:rsidR="00497D40" w:rsidRDefault="00497D40">
                            <w:pPr>
                              <w:rPr>
                                <w:rFonts w:cstheme="minorHAnsi"/>
                                <w:sz w:val="26"/>
                                <w:szCs w:val="26"/>
                                <w:lang w:val="en-US"/>
                              </w:rPr>
                            </w:pPr>
                          </w:p>
                          <w:p w14:paraId="0B2DF96F" w14:textId="77777777" w:rsidR="00497D40" w:rsidRDefault="00497D40">
                            <w:pPr>
                              <w:rPr>
                                <w:rFonts w:cstheme="minorHAnsi"/>
                                <w:sz w:val="26"/>
                                <w:szCs w:val="26"/>
                                <w:lang w:val="en-US"/>
                              </w:rPr>
                            </w:pPr>
                          </w:p>
                          <w:p w14:paraId="506A149B" w14:textId="77777777" w:rsidR="00497D40" w:rsidRDefault="00497D40">
                            <w:pPr>
                              <w:rPr>
                                <w:rFonts w:cstheme="minorHAnsi"/>
                                <w:sz w:val="26"/>
                                <w:szCs w:val="26"/>
                                <w:lang w:val="en-US"/>
                              </w:rPr>
                            </w:pPr>
                          </w:p>
                          <w:p w14:paraId="1C79033B" w14:textId="77777777" w:rsidR="00497D40" w:rsidRDefault="00497D40">
                            <w:pPr>
                              <w:rPr>
                                <w:rFonts w:cstheme="minorHAnsi"/>
                                <w:sz w:val="26"/>
                                <w:szCs w:val="26"/>
                                <w:lang w:val="en-US"/>
                              </w:rPr>
                            </w:pPr>
                          </w:p>
                          <w:p w14:paraId="0E35866F" w14:textId="32450261" w:rsidR="00E36D91" w:rsidRPr="003C4308" w:rsidRDefault="00E36D91">
                            <w:pPr>
                              <w:rPr>
                                <w:rFonts w:cstheme="minorHAnsi"/>
                                <w:sz w:val="26"/>
                                <w:szCs w:val="26"/>
                                <w:lang w:val="en-US"/>
                              </w:rPr>
                            </w:pPr>
                            <w:r w:rsidRPr="003C4308">
                              <w:rPr>
                                <w:rFonts w:cstheme="minorHAnsi"/>
                                <w:sz w:val="26"/>
                                <w:szCs w:val="26"/>
                                <w:lang w:val="en-US"/>
                              </w:rPr>
                              <w:t>In our first English unit, we will be focusing on the lovable bear, Paddington</w:t>
                            </w:r>
                            <w:r w:rsidR="00566255" w:rsidRPr="003C4308">
                              <w:rPr>
                                <w:rFonts w:cstheme="minorHAnsi"/>
                                <w:sz w:val="26"/>
                                <w:szCs w:val="26"/>
                                <w:lang w:val="en-US"/>
                              </w:rPr>
                              <w:t xml:space="preserve">. </w:t>
                            </w:r>
                          </w:p>
                          <w:p w14:paraId="5F275AD8" w14:textId="4B83827D" w:rsidR="00566255" w:rsidRPr="003C4308" w:rsidRDefault="00566255">
                            <w:pPr>
                              <w:rPr>
                                <w:rFonts w:cstheme="minorHAnsi"/>
                                <w:sz w:val="26"/>
                                <w:szCs w:val="26"/>
                                <w:lang w:val="en-US"/>
                              </w:rPr>
                            </w:pPr>
                            <w:r w:rsidRPr="003C4308">
                              <w:rPr>
                                <w:rFonts w:cstheme="minorHAnsi"/>
                                <w:sz w:val="26"/>
                                <w:szCs w:val="26"/>
                                <w:lang w:val="en-US"/>
                              </w:rPr>
                              <w:t xml:space="preserve">‘A Bear Called Paddington’ by Michael Bond is our class novel and </w:t>
                            </w:r>
                            <w:r w:rsidRPr="008127E0">
                              <w:rPr>
                                <w:rFonts w:cstheme="minorHAnsi"/>
                                <w:sz w:val="26"/>
                                <w:szCs w:val="26"/>
                                <w:lang w:val="en-US"/>
                              </w:rPr>
                              <w:t>we will</w:t>
                            </w:r>
                            <w:r w:rsidRPr="003C4308">
                              <w:rPr>
                                <w:rFonts w:cstheme="minorHAnsi"/>
                                <w:sz w:val="26"/>
                                <w:szCs w:val="26"/>
                                <w:lang w:val="en-US"/>
                              </w:rPr>
                              <w:t xml:space="preserve"> </w:t>
                            </w:r>
                            <w:r w:rsidR="008127E0" w:rsidRPr="008127E0">
                              <w:rPr>
                                <w:sz w:val="26"/>
                                <w:szCs w:val="26"/>
                              </w:rPr>
                              <w:t>develop our extended writing skills, creating a narrative based on a model text with innovated plot structure.</w:t>
                            </w:r>
                          </w:p>
                          <w:p w14:paraId="1D1EC87D" w14:textId="6E4EDD73" w:rsidR="00566255" w:rsidRPr="003C4308" w:rsidRDefault="00566255">
                            <w:pPr>
                              <w:rPr>
                                <w:rFonts w:cstheme="minorHAnsi"/>
                                <w:sz w:val="26"/>
                                <w:szCs w:val="26"/>
                                <w:lang w:val="en-US"/>
                              </w:rPr>
                            </w:pPr>
                            <w:r w:rsidRPr="003C4308">
                              <w:rPr>
                                <w:rFonts w:cstheme="minorHAnsi"/>
                                <w:sz w:val="26"/>
                                <w:szCs w:val="26"/>
                                <w:lang w:val="en-US"/>
                              </w:rPr>
                              <w:t xml:space="preserve">Using the knowledge learnt about London through Paddington’s adventures, </w:t>
                            </w:r>
                            <w:r w:rsidR="003122B7" w:rsidRPr="003C4308">
                              <w:rPr>
                                <w:rFonts w:cstheme="minorHAnsi"/>
                                <w:sz w:val="26"/>
                                <w:szCs w:val="26"/>
                                <w:lang w:val="en-US"/>
                              </w:rPr>
                              <w:t xml:space="preserve">we will also create a </w:t>
                            </w:r>
                            <w:r w:rsidRPr="003C4308">
                              <w:rPr>
                                <w:rFonts w:cstheme="minorHAnsi"/>
                                <w:sz w:val="26"/>
                                <w:szCs w:val="26"/>
                                <w:lang w:val="en-US"/>
                              </w:rPr>
                              <w:t>newcomer’s information leaflet/guide to London</w:t>
                            </w:r>
                            <w:r w:rsidR="003122B7" w:rsidRPr="003C4308">
                              <w:rPr>
                                <w:rFonts w:cstheme="minorHAnsi"/>
                                <w:sz w:val="26"/>
                                <w:szCs w:val="26"/>
                                <w:lang w:val="en-US"/>
                              </w:rPr>
                              <w:t>.</w:t>
                            </w:r>
                          </w:p>
                          <w:p w14:paraId="13E231C2" w14:textId="41BD6F6B" w:rsidR="00BC6E90" w:rsidRPr="003C4308" w:rsidRDefault="00BC6E90" w:rsidP="00BC6E90">
                            <w:pPr>
                              <w:rPr>
                                <w:rFonts w:cstheme="minorHAnsi"/>
                                <w:sz w:val="26"/>
                                <w:szCs w:val="26"/>
                                <w:lang w:val="en-US"/>
                              </w:rPr>
                            </w:pPr>
                            <w:r w:rsidRPr="003C4308">
                              <w:rPr>
                                <w:rFonts w:cstheme="minorHAnsi"/>
                                <w:sz w:val="26"/>
                                <w:szCs w:val="26"/>
                                <w:lang w:val="en-US"/>
                              </w:rPr>
                              <w:t xml:space="preserve">We will also use the novel as a means to develop other forms of writing, to study grammar and punctuation, and to further develop reading comprehension skills. </w:t>
                            </w:r>
                          </w:p>
                          <w:p w14:paraId="3DF486B9" w14:textId="745D269A" w:rsidR="00BC6E90" w:rsidRPr="003C4308" w:rsidRDefault="00BC6E90" w:rsidP="00BC6E90">
                            <w:pPr>
                              <w:rPr>
                                <w:rFonts w:cstheme="minorHAnsi"/>
                                <w:sz w:val="26"/>
                                <w:szCs w:val="26"/>
                                <w:lang w:val="en-US"/>
                              </w:rPr>
                            </w:pPr>
                            <w:r w:rsidRPr="003C4308">
                              <w:rPr>
                                <w:rFonts w:cstheme="minorHAnsi"/>
                                <w:sz w:val="26"/>
                                <w:szCs w:val="26"/>
                                <w:lang w:val="en-US"/>
                              </w:rPr>
                              <w:t>Handwriting and spellings will continue to develop, with an early focus on correct pen grip and letter formation, and on the year 3 spelling list and high-frequency words.</w:t>
                            </w:r>
                            <w:r w:rsidR="00497D40" w:rsidRPr="00497D40">
                              <w:rPr>
                                <w:noProof/>
                              </w:rPr>
                              <w:t xml:space="preserve"> </w:t>
                            </w:r>
                          </w:p>
                          <w:p w14:paraId="59EF4EDC" w14:textId="77777777" w:rsidR="00BC6E90" w:rsidRPr="003122B7" w:rsidRDefault="00BC6E90">
                            <w:pPr>
                              <w:rPr>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D13D4" id="_x0000_t202" coordsize="21600,21600" o:spt="202" path="m,l,21600r21600,l21600,xe">
                <v:stroke joinstyle="miter"/>
                <v:path gradientshapeok="t" o:connecttype="rect"/>
              </v:shapetype>
              <v:shape id="Text Box 3" o:spid="_x0000_s1026" type="#_x0000_t202" style="position:absolute;left:0;text-align:left;margin-left:-59.25pt;margin-top:33.25pt;width:406.15pt;height:40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t19NQIAAFoEAAAOAAAAZHJzL2Uyb0RvYy54bWysVFtv2jAUfp+0/2D5fSSBpFBEqFgrpkmo&#10;rQRTn41jk0iJj2cbEvbrd+wEiro9TXtxzs3n8n3HWTx0TU1OwtgKVE6TUUyJUByKSh1y+mO3/jKj&#10;xDqmClaDEjk9C0sflp8/LVo9F2MooS6EIZhE2Xmrc1o6p+dRZHkpGmZHoIVCpwTTMIeqOUSFYS1m&#10;b+poHMd3UQum0Aa4sBatT72TLkN+KQV3L1Ja4UidU+zNhdOEc+/PaLlg84Nhuqz40Ab7hy4aViks&#10;ek31xBwjR1P9kaqpuAEL0o04NBFIWXERZsBpkvjDNNuSaRFmQXCsvsJk/19a/nx6NaQqcpqmk+l0&#10;Nk0TShRrkKqd6Bz5Ch2ZeJRabecYvNUY7jo0I9sXu0WjH76TpvFfHIugH/E+XzH2yTgasySbJXFG&#10;CUdflkwn97PAQvR+XRvrvgloiBdyapDEgC07bazDVjD0EuKrKVhXdR2IrBVpc3o3yeJw4erBG7XC&#10;i36IvlkvuW7fDZPtoTjjYAb6BbGaryssvmHWvTKDG4Gz4Ja7FzxkDVgEBomSEsyvv9l9PBKFXkpa&#10;3LCc2p9HZgQl9XeFFN4naepXMihpNh2jYm49+1uPOjaPgEuM9GB3QfTxrr6I0kDzho9h5auiiymO&#10;tXPqLuKj6/ceHxMXq1UIwiXUzG3UVnOf2sPpod11b8zoAX+H1D3DZRfZ/AMNfWxPxOroQFaBIw9w&#10;j+qAOy5woG54bP6F3Ooh6v2XsPwNAAD//wMAUEsDBBQABgAIAAAAIQDbYiVO4wAAAAsBAAAPAAAA&#10;ZHJzL2Rvd25yZXYueG1sTI9NS8NAEIbvgv9hGcFbu0lLw5pmU0qgCKKH1l68TbLbJHQ/YnbbRn+9&#10;40lPwzAP7zxvsZmsYVc9ht47Cek8AaZd41XvWgnH991MAAsRnULjnZbwpQNsyvu7AnPlb26vr4fY&#10;MgpxIUcJXYxDznloOm0xzP2gHd1OfrQYaR1brka8Ubg1fJEkGbfYO/rQ4aCrTjfnw8VKeKl2b7iv&#10;F1Z8m+r59bQdPo8fKykfH6btGljUU/yD4Vef1KEkp9pfnArMSJilqVgRKyHLaBKRPS2pTC1BiHQJ&#10;vCz4/w7lDwAAAP//AwBQSwECLQAUAAYACAAAACEAtoM4kv4AAADhAQAAEwAAAAAAAAAAAAAAAAAA&#10;AAAAW0NvbnRlbnRfVHlwZXNdLnhtbFBLAQItABQABgAIAAAAIQA4/SH/1gAAAJQBAAALAAAAAAAA&#10;AAAAAAAAAC8BAABfcmVscy8ucmVsc1BLAQItABQABgAIAAAAIQCEPt19NQIAAFoEAAAOAAAAAAAA&#10;AAAAAAAAAC4CAABkcnMvZTJvRG9jLnhtbFBLAQItABQABgAIAAAAIQDbYiVO4wAAAAsBAAAPAAAA&#10;AAAAAAAAAAAAAI8EAABkcnMvZG93bnJldi54bWxQSwUGAAAAAAQABADzAAAAnwUAAAAA&#10;" filled="f" stroked="f" strokeweight=".5pt">
                <v:textbox>
                  <w:txbxContent>
                    <w:p w14:paraId="3771B1BA" w14:textId="642BE5BF" w:rsidR="00352A8E" w:rsidRPr="003C4308" w:rsidRDefault="00352A8E">
                      <w:pPr>
                        <w:rPr>
                          <w:rFonts w:cstheme="minorHAnsi"/>
                          <w:b/>
                          <w:bCs/>
                          <w:sz w:val="26"/>
                          <w:szCs w:val="26"/>
                          <w:lang w:val="en-US"/>
                        </w:rPr>
                      </w:pPr>
                      <w:r w:rsidRPr="003C4308">
                        <w:rPr>
                          <w:rFonts w:cstheme="minorHAnsi"/>
                          <w:b/>
                          <w:bCs/>
                          <w:sz w:val="26"/>
                          <w:szCs w:val="26"/>
                          <w:lang w:val="en-US"/>
                        </w:rPr>
                        <w:t>English:</w:t>
                      </w:r>
                    </w:p>
                    <w:p w14:paraId="2AD06FC4" w14:textId="77777777" w:rsidR="00497D40" w:rsidRDefault="00497D40">
                      <w:pPr>
                        <w:rPr>
                          <w:rFonts w:cstheme="minorHAnsi"/>
                          <w:sz w:val="26"/>
                          <w:szCs w:val="26"/>
                          <w:lang w:val="en-US"/>
                        </w:rPr>
                      </w:pPr>
                    </w:p>
                    <w:p w14:paraId="0B2DF96F" w14:textId="77777777" w:rsidR="00497D40" w:rsidRDefault="00497D40">
                      <w:pPr>
                        <w:rPr>
                          <w:rFonts w:cstheme="minorHAnsi"/>
                          <w:sz w:val="26"/>
                          <w:szCs w:val="26"/>
                          <w:lang w:val="en-US"/>
                        </w:rPr>
                      </w:pPr>
                    </w:p>
                    <w:p w14:paraId="506A149B" w14:textId="77777777" w:rsidR="00497D40" w:rsidRDefault="00497D40">
                      <w:pPr>
                        <w:rPr>
                          <w:rFonts w:cstheme="minorHAnsi"/>
                          <w:sz w:val="26"/>
                          <w:szCs w:val="26"/>
                          <w:lang w:val="en-US"/>
                        </w:rPr>
                      </w:pPr>
                    </w:p>
                    <w:p w14:paraId="1C79033B" w14:textId="77777777" w:rsidR="00497D40" w:rsidRDefault="00497D40">
                      <w:pPr>
                        <w:rPr>
                          <w:rFonts w:cstheme="minorHAnsi"/>
                          <w:sz w:val="26"/>
                          <w:szCs w:val="26"/>
                          <w:lang w:val="en-US"/>
                        </w:rPr>
                      </w:pPr>
                    </w:p>
                    <w:p w14:paraId="0E35866F" w14:textId="32450261" w:rsidR="00E36D91" w:rsidRPr="003C4308" w:rsidRDefault="00E36D91">
                      <w:pPr>
                        <w:rPr>
                          <w:rFonts w:cstheme="minorHAnsi"/>
                          <w:sz w:val="26"/>
                          <w:szCs w:val="26"/>
                          <w:lang w:val="en-US"/>
                        </w:rPr>
                      </w:pPr>
                      <w:r w:rsidRPr="003C4308">
                        <w:rPr>
                          <w:rFonts w:cstheme="minorHAnsi"/>
                          <w:sz w:val="26"/>
                          <w:szCs w:val="26"/>
                          <w:lang w:val="en-US"/>
                        </w:rPr>
                        <w:t>In our first English unit, we will be focusing on the lovable bear, Paddington</w:t>
                      </w:r>
                      <w:r w:rsidR="00566255" w:rsidRPr="003C4308">
                        <w:rPr>
                          <w:rFonts w:cstheme="minorHAnsi"/>
                          <w:sz w:val="26"/>
                          <w:szCs w:val="26"/>
                          <w:lang w:val="en-US"/>
                        </w:rPr>
                        <w:t xml:space="preserve">. </w:t>
                      </w:r>
                    </w:p>
                    <w:p w14:paraId="5F275AD8" w14:textId="4B83827D" w:rsidR="00566255" w:rsidRPr="003C4308" w:rsidRDefault="00566255">
                      <w:pPr>
                        <w:rPr>
                          <w:rFonts w:cstheme="minorHAnsi"/>
                          <w:sz w:val="26"/>
                          <w:szCs w:val="26"/>
                          <w:lang w:val="en-US"/>
                        </w:rPr>
                      </w:pPr>
                      <w:r w:rsidRPr="003C4308">
                        <w:rPr>
                          <w:rFonts w:cstheme="minorHAnsi"/>
                          <w:sz w:val="26"/>
                          <w:szCs w:val="26"/>
                          <w:lang w:val="en-US"/>
                        </w:rPr>
                        <w:t xml:space="preserve">‘A Bear Called Paddington’ by Michael Bond is our class novel and </w:t>
                      </w:r>
                      <w:r w:rsidRPr="008127E0">
                        <w:rPr>
                          <w:rFonts w:cstheme="minorHAnsi"/>
                          <w:sz w:val="26"/>
                          <w:szCs w:val="26"/>
                          <w:lang w:val="en-US"/>
                        </w:rPr>
                        <w:t>we will</w:t>
                      </w:r>
                      <w:r w:rsidRPr="003C4308">
                        <w:rPr>
                          <w:rFonts w:cstheme="minorHAnsi"/>
                          <w:sz w:val="26"/>
                          <w:szCs w:val="26"/>
                          <w:lang w:val="en-US"/>
                        </w:rPr>
                        <w:t xml:space="preserve"> </w:t>
                      </w:r>
                      <w:r w:rsidR="008127E0" w:rsidRPr="008127E0">
                        <w:rPr>
                          <w:sz w:val="26"/>
                          <w:szCs w:val="26"/>
                        </w:rPr>
                        <w:t>develop our extended writing skills, creating a narrative based on a model text with innovated plot structure.</w:t>
                      </w:r>
                    </w:p>
                    <w:p w14:paraId="1D1EC87D" w14:textId="6E4EDD73" w:rsidR="00566255" w:rsidRPr="003C4308" w:rsidRDefault="00566255">
                      <w:pPr>
                        <w:rPr>
                          <w:rFonts w:cstheme="minorHAnsi"/>
                          <w:sz w:val="26"/>
                          <w:szCs w:val="26"/>
                          <w:lang w:val="en-US"/>
                        </w:rPr>
                      </w:pPr>
                      <w:r w:rsidRPr="003C4308">
                        <w:rPr>
                          <w:rFonts w:cstheme="minorHAnsi"/>
                          <w:sz w:val="26"/>
                          <w:szCs w:val="26"/>
                          <w:lang w:val="en-US"/>
                        </w:rPr>
                        <w:t xml:space="preserve">Using the knowledge learnt about London through Paddington’s adventures, </w:t>
                      </w:r>
                      <w:r w:rsidR="003122B7" w:rsidRPr="003C4308">
                        <w:rPr>
                          <w:rFonts w:cstheme="minorHAnsi"/>
                          <w:sz w:val="26"/>
                          <w:szCs w:val="26"/>
                          <w:lang w:val="en-US"/>
                        </w:rPr>
                        <w:t xml:space="preserve">we will also create a </w:t>
                      </w:r>
                      <w:r w:rsidRPr="003C4308">
                        <w:rPr>
                          <w:rFonts w:cstheme="minorHAnsi"/>
                          <w:sz w:val="26"/>
                          <w:szCs w:val="26"/>
                          <w:lang w:val="en-US"/>
                        </w:rPr>
                        <w:t>newcomer’s information leaflet/guide to London</w:t>
                      </w:r>
                      <w:r w:rsidR="003122B7" w:rsidRPr="003C4308">
                        <w:rPr>
                          <w:rFonts w:cstheme="minorHAnsi"/>
                          <w:sz w:val="26"/>
                          <w:szCs w:val="26"/>
                          <w:lang w:val="en-US"/>
                        </w:rPr>
                        <w:t>.</w:t>
                      </w:r>
                    </w:p>
                    <w:p w14:paraId="13E231C2" w14:textId="41BD6F6B" w:rsidR="00BC6E90" w:rsidRPr="003C4308" w:rsidRDefault="00BC6E90" w:rsidP="00BC6E90">
                      <w:pPr>
                        <w:rPr>
                          <w:rFonts w:cstheme="minorHAnsi"/>
                          <w:sz w:val="26"/>
                          <w:szCs w:val="26"/>
                          <w:lang w:val="en-US"/>
                        </w:rPr>
                      </w:pPr>
                      <w:r w:rsidRPr="003C4308">
                        <w:rPr>
                          <w:rFonts w:cstheme="minorHAnsi"/>
                          <w:sz w:val="26"/>
                          <w:szCs w:val="26"/>
                          <w:lang w:val="en-US"/>
                        </w:rPr>
                        <w:t xml:space="preserve">We will also use the novel as a means to develop other forms of writing, to study grammar and punctuation, and to further develop reading comprehension skills. </w:t>
                      </w:r>
                    </w:p>
                    <w:p w14:paraId="3DF486B9" w14:textId="745D269A" w:rsidR="00BC6E90" w:rsidRPr="003C4308" w:rsidRDefault="00BC6E90" w:rsidP="00BC6E90">
                      <w:pPr>
                        <w:rPr>
                          <w:rFonts w:cstheme="minorHAnsi"/>
                          <w:sz w:val="26"/>
                          <w:szCs w:val="26"/>
                          <w:lang w:val="en-US"/>
                        </w:rPr>
                      </w:pPr>
                      <w:r w:rsidRPr="003C4308">
                        <w:rPr>
                          <w:rFonts w:cstheme="minorHAnsi"/>
                          <w:sz w:val="26"/>
                          <w:szCs w:val="26"/>
                          <w:lang w:val="en-US"/>
                        </w:rPr>
                        <w:t>Handwriting and spellings will continue to develop, with an early focus on correct pen grip and letter formation, and on the year 3 spelling list and high-frequency words.</w:t>
                      </w:r>
                      <w:r w:rsidR="00497D40" w:rsidRPr="00497D40">
                        <w:rPr>
                          <w:noProof/>
                        </w:rPr>
                        <w:t xml:space="preserve"> </w:t>
                      </w:r>
                    </w:p>
                    <w:p w14:paraId="59EF4EDC" w14:textId="77777777" w:rsidR="00BC6E90" w:rsidRPr="003122B7" w:rsidRDefault="00BC6E90">
                      <w:pPr>
                        <w:rPr>
                          <w:sz w:val="28"/>
                          <w:szCs w:val="28"/>
                          <w:lang w:val="en-US"/>
                        </w:rPr>
                      </w:pPr>
                    </w:p>
                  </w:txbxContent>
                </v:textbox>
              </v:shape>
            </w:pict>
          </mc:Fallback>
        </mc:AlternateContent>
      </w:r>
      <w:r w:rsidRPr="00352A8E">
        <w:rPr>
          <w:rFonts w:ascii="Arial" w:hAnsi="Arial" w:cs="Arial"/>
          <w:b/>
          <w:bCs/>
          <w:noProof/>
          <w:sz w:val="28"/>
          <w:szCs w:val="28"/>
          <w:lang w:eastAsia="en-GB"/>
        </w:rPr>
        <mc:AlternateContent>
          <mc:Choice Requires="wps">
            <w:drawing>
              <wp:anchor distT="0" distB="0" distL="114300" distR="114300" simplePos="0" relativeHeight="251659264" behindDoc="0" locked="0" layoutInCell="1" allowOverlap="1" wp14:anchorId="77DDF0B7" wp14:editId="5058BE77">
                <wp:simplePos x="0" y="0"/>
                <wp:positionH relativeFrom="column">
                  <wp:posOffset>-762000</wp:posOffset>
                </wp:positionH>
                <wp:positionV relativeFrom="paragraph">
                  <wp:posOffset>393699</wp:posOffset>
                </wp:positionV>
                <wp:extent cx="5204460" cy="5305425"/>
                <wp:effectExtent l="0" t="0" r="15240" b="28575"/>
                <wp:wrapNone/>
                <wp:docPr id="116374729" name="Rectangle 1"/>
                <wp:cNvGraphicFramePr/>
                <a:graphic xmlns:a="http://schemas.openxmlformats.org/drawingml/2006/main">
                  <a:graphicData uri="http://schemas.microsoft.com/office/word/2010/wordprocessingShape">
                    <wps:wsp>
                      <wps:cNvSpPr/>
                      <wps:spPr>
                        <a:xfrm>
                          <a:off x="0" y="0"/>
                          <a:ext cx="5204460" cy="530542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34CD8" id="Rectangle 1" o:spid="_x0000_s1026" style="position:absolute;margin-left:-60pt;margin-top:31pt;width:409.8pt;height:4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MEJpAIAAJcFAAAOAAAAZHJzL2Uyb0RvYy54bWysVE1P3DAQvVfqf7B8L/kgCyUii1YgqkoI&#10;EFBxNo69ieR4XNu72e2v79j52BVFPVS9JLZn5o3f88xcXu06RbbCuhZ0RbOTlBKhOdStXlf0x8vt&#10;l6+UOM90zRRoUdG9cPRq+fnTZW9KkUMDqhaWIIh2ZW8q2nhvyiRxvBEdcydghEajBNsxj1u7TmrL&#10;ekTvVJKn6VnSg62NBS6cw9ObwUiXEV9Kwf2DlE54oiqKd/Pxa+P3LXyT5SUr15aZpuXjNdg/3KJj&#10;rcakM9QN84xsbPsHVNdyCw6kP+HQJSBly0XkgGyy9B2b54YZEbmgOM7MMrn/B8vvt4+WtDW+XXZ2&#10;el6c5xeUaNbhUz2heEyvlSBZkKk3rkTvZ/Nox53DZeC8k7YLf2RDdlHa/Syt2HnC8XCRp0Vxhi/A&#10;0bY4TRdFvgioySHcWOe/CehIWFTUYvooKdveOT+4Ti4hm4bbVik8Z6XSpEcCF+kijREOVFsHazDG&#10;UhLXypItwyLwu8gG8x554U5pvEzgOLCKK79XYsB/EhJFQh75kCCU5wGTcS60zwZTw2oxpMoWaRor&#10;LCSbIiJlpREwIEu85Iw9AkyeA8iEPQgw+odQEat7Dh6Z/y14joiZQfs5uGs12I+YKWQ1Zh78J5EG&#10;aYJKb1DvsYQsDL3lDL9t8QHvmPOPzGIz4aPjgPAP+JEK8KFgXFHSgP310XnwxxpHKyU9NmdF3c8N&#10;s4IS9V1j9V9kRRG6OW6KxXmOG3tseTu26E13Dfj0GY4iw+My+Hs1LaWF7hXnyCpkRRPTHHNXlHs7&#10;ba79MDRwEnGxWkU37GDD/J1+NjyAB1VDgb7sXpk1YxV7bIB7mBqZle+KefANkRpWGw+yjZV+0HXU&#10;G7s/Fs44qcJ4Od5Hr8M8Xf4GAAD//wMAUEsDBBQABgAIAAAAIQB+yc1V4QAAAAsBAAAPAAAAZHJz&#10;L2Rvd25yZXYueG1sTI9NT8MwDIbvSPyHyEjctnRDlLXUndD4kEBcVrjsljZZU9E4VZN15d9jTnCy&#10;LL96/LzFdna9mMwYOk8Iq2UCwlDjdUctwufH82IDIkRFWvWeDMK3CbAtLy8KlWt/pr2ZqtgKhlDI&#10;FYKNccilDI01ToWlHwzx7ehHpyKvYyv1qM4Md71cJ0kqneqIP1g1mJ01zVd1cgjHob55P+wPSVW/&#10;vu2eXrSVj5NFvL6aH+5BRDPHvzD86rM6lOxU+xPpIHqExYr5nEVI1zw5kWZZCqJG2GR3tyDLQv7v&#10;UP4AAAD//wMAUEsBAi0AFAAGAAgAAAAhALaDOJL+AAAA4QEAABMAAAAAAAAAAAAAAAAAAAAAAFtD&#10;b250ZW50X1R5cGVzXS54bWxQSwECLQAUAAYACAAAACEAOP0h/9YAAACUAQAACwAAAAAAAAAAAAAA&#10;AAAvAQAAX3JlbHMvLnJlbHNQSwECLQAUAAYACAAAACEA5GDBCaQCAACXBQAADgAAAAAAAAAAAAAA&#10;AAAuAgAAZHJzL2Uyb0RvYy54bWxQSwECLQAUAAYACAAAACEAfsnNVeEAAAALAQAADwAAAAAAAAAA&#10;AAAAAAD+BAAAZHJzL2Rvd25yZXYueG1sUEsFBgAAAAAEAAQA8wAAAAwGAAAAAA==&#10;" filled="f" strokecolor="black [3213]" strokeweight="1.5pt"/>
            </w:pict>
          </mc:Fallback>
        </mc:AlternateContent>
      </w:r>
      <w:r w:rsidR="00D01BB7">
        <w:rPr>
          <w:rFonts w:ascii="Arial" w:hAnsi="Arial" w:cs="Arial"/>
          <w:b/>
          <w:bCs/>
          <w:noProof/>
          <w:sz w:val="28"/>
          <w:szCs w:val="28"/>
          <w:lang w:eastAsia="en-GB"/>
        </w:rPr>
        <mc:AlternateContent>
          <mc:Choice Requires="wps">
            <w:drawing>
              <wp:anchor distT="0" distB="0" distL="114300" distR="114300" simplePos="0" relativeHeight="251662336" behindDoc="0" locked="0" layoutInCell="1" allowOverlap="1" wp14:anchorId="71D36091" wp14:editId="6FFFE492">
                <wp:simplePos x="0" y="0"/>
                <wp:positionH relativeFrom="column">
                  <wp:posOffset>4532923</wp:posOffset>
                </wp:positionH>
                <wp:positionV relativeFrom="paragraph">
                  <wp:posOffset>465260</wp:posOffset>
                </wp:positionV>
                <wp:extent cx="5111262" cy="3524250"/>
                <wp:effectExtent l="0" t="0" r="0" b="0"/>
                <wp:wrapNone/>
                <wp:docPr id="2114759893" name="Text Box 4"/>
                <wp:cNvGraphicFramePr/>
                <a:graphic xmlns:a="http://schemas.openxmlformats.org/drawingml/2006/main">
                  <a:graphicData uri="http://schemas.microsoft.com/office/word/2010/wordprocessingShape">
                    <wps:wsp>
                      <wps:cNvSpPr txBox="1"/>
                      <wps:spPr>
                        <a:xfrm>
                          <a:off x="0" y="0"/>
                          <a:ext cx="5111262" cy="3524250"/>
                        </a:xfrm>
                        <a:prstGeom prst="rect">
                          <a:avLst/>
                        </a:prstGeom>
                        <a:noFill/>
                        <a:ln w="6350">
                          <a:noFill/>
                        </a:ln>
                      </wps:spPr>
                      <wps:txbx>
                        <w:txbxContent>
                          <w:p w14:paraId="2C47B54C" w14:textId="33BC2139" w:rsidR="005960BB" w:rsidRPr="003C4308" w:rsidRDefault="005960BB" w:rsidP="005960BB">
                            <w:pPr>
                              <w:rPr>
                                <w:b/>
                                <w:bCs/>
                                <w:sz w:val="26"/>
                                <w:szCs w:val="26"/>
                              </w:rPr>
                            </w:pPr>
                            <w:r w:rsidRPr="003C4308">
                              <w:rPr>
                                <w:b/>
                                <w:bCs/>
                                <w:sz w:val="26"/>
                                <w:szCs w:val="26"/>
                              </w:rPr>
                              <w:t>Maths:</w:t>
                            </w:r>
                          </w:p>
                          <w:p w14:paraId="50823B3D" w14:textId="5602F54E" w:rsidR="005960BB" w:rsidRPr="003C4308" w:rsidRDefault="005960BB" w:rsidP="005960BB">
                            <w:pPr>
                              <w:rPr>
                                <w:sz w:val="26"/>
                                <w:szCs w:val="26"/>
                              </w:rPr>
                            </w:pPr>
                            <w:r w:rsidRPr="003C4308">
                              <w:rPr>
                                <w:sz w:val="26"/>
                                <w:szCs w:val="26"/>
                              </w:rPr>
                              <w:t xml:space="preserve">We are continuing to use our scheme in mathematics called Maths No Problem. </w:t>
                            </w:r>
                          </w:p>
                          <w:p w14:paraId="2F2784FA" w14:textId="77777777" w:rsidR="005960BB" w:rsidRPr="003C4308" w:rsidRDefault="005960BB" w:rsidP="005960BB">
                            <w:pPr>
                              <w:rPr>
                                <w:sz w:val="26"/>
                                <w:szCs w:val="26"/>
                              </w:rPr>
                            </w:pPr>
                            <w:r w:rsidRPr="003C4308">
                              <w:rPr>
                                <w:sz w:val="26"/>
                                <w:szCs w:val="26"/>
                              </w:rPr>
                              <w:t xml:space="preserve">Throughout our first half term we will be looking at: </w:t>
                            </w:r>
                          </w:p>
                          <w:p w14:paraId="1A25414A" w14:textId="0DF635E9" w:rsidR="005960BB" w:rsidRPr="003C4308" w:rsidRDefault="005960BB" w:rsidP="005960BB">
                            <w:pPr>
                              <w:pStyle w:val="ListParagraph"/>
                              <w:numPr>
                                <w:ilvl w:val="0"/>
                                <w:numId w:val="1"/>
                              </w:numPr>
                              <w:rPr>
                                <w:sz w:val="26"/>
                                <w:szCs w:val="26"/>
                              </w:rPr>
                            </w:pPr>
                            <w:r w:rsidRPr="003C4308">
                              <w:rPr>
                                <w:sz w:val="26"/>
                                <w:szCs w:val="26"/>
                              </w:rPr>
                              <w:t xml:space="preserve">number and place value, reading writing and ordering numbers. </w:t>
                            </w:r>
                          </w:p>
                          <w:p w14:paraId="22467EE3" w14:textId="760C35C6" w:rsidR="005960BB" w:rsidRPr="003C4308" w:rsidRDefault="005960BB" w:rsidP="005960BB">
                            <w:pPr>
                              <w:pStyle w:val="ListParagraph"/>
                              <w:numPr>
                                <w:ilvl w:val="0"/>
                                <w:numId w:val="1"/>
                              </w:numPr>
                              <w:rPr>
                                <w:sz w:val="26"/>
                                <w:szCs w:val="26"/>
                              </w:rPr>
                            </w:pPr>
                            <w:r w:rsidRPr="003C4308">
                              <w:rPr>
                                <w:sz w:val="26"/>
                                <w:szCs w:val="26"/>
                              </w:rPr>
                              <w:t xml:space="preserve">mental calculations, strategies for addition and subtraction. </w:t>
                            </w:r>
                          </w:p>
                          <w:p w14:paraId="40860462" w14:textId="62D5159B" w:rsidR="005960BB" w:rsidRPr="003C4308" w:rsidRDefault="005960BB" w:rsidP="005960BB">
                            <w:pPr>
                              <w:pStyle w:val="ListParagraph"/>
                              <w:numPr>
                                <w:ilvl w:val="0"/>
                                <w:numId w:val="1"/>
                              </w:numPr>
                              <w:rPr>
                                <w:sz w:val="26"/>
                                <w:szCs w:val="26"/>
                              </w:rPr>
                            </w:pPr>
                            <w:r w:rsidRPr="003C4308">
                              <w:rPr>
                                <w:sz w:val="26"/>
                                <w:szCs w:val="26"/>
                              </w:rPr>
                              <w:t>written addition and subtraction, formal written method.</w:t>
                            </w:r>
                          </w:p>
                          <w:p w14:paraId="4D7D8E42" w14:textId="411ED902" w:rsidR="005960BB" w:rsidRPr="003C4308" w:rsidRDefault="005960BB" w:rsidP="005960BB">
                            <w:pPr>
                              <w:rPr>
                                <w:sz w:val="26"/>
                                <w:szCs w:val="26"/>
                              </w:rPr>
                            </w:pPr>
                            <w:r w:rsidRPr="003C4308">
                              <w:rPr>
                                <w:sz w:val="26"/>
                                <w:szCs w:val="26"/>
                              </w:rPr>
                              <w:t xml:space="preserve">In addition, there will be a continued focus on the development of multiplication tables through consistent practice.  </w:t>
                            </w:r>
                          </w:p>
                          <w:p w14:paraId="69F981B0" w14:textId="77777777" w:rsidR="005960BB" w:rsidRPr="005960BB" w:rsidRDefault="005960BB" w:rsidP="005960BB">
                            <w:pPr>
                              <w:ind w:left="360"/>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36091" id="Text Box 4" o:spid="_x0000_s1027" type="#_x0000_t202" style="position:absolute;left:0;text-align:left;margin-left:356.9pt;margin-top:36.65pt;width:402.45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f3nOAIAAGIEAAAOAAAAZHJzL2Uyb0RvYy54bWysVE1v2zAMvQ/YfxB0Xxw7H22MOEXWIsOA&#10;oC2QDj0rshQbsERNUmJnv36UnKRpt9Owi0yRFMX3HuX5XacachDW1aALmg6GlAjNoaz1rqA/XlZf&#10;bilxnumSNaBFQY/C0bvF50/z1uQigwqaUliCRbTLW1PQynuTJ4njlVDMDcAIjUEJVjGPW7tLSsta&#10;rK6aJBsOp0kLtjQWuHAOvQ99kC5ifSkF909SOuFJU1DszcfVxnUb1mQxZ/nOMlPV/NQG+4cuFKs1&#10;Xnop9cA8I3tb/1FK1dyCA+kHHFQCUtZcRAyIJh1+QLOpmBERC5LjzIUm9//K8sfDsyV1WdAsTcc3&#10;k9ntbESJZgq1ehGdJ1+hI+NAU2tcjtkbg/m+QzfKffY7dAb0nbQqfBEXwTgSfryQHIpxdE7SNM2m&#10;GSUcY6NJNs4mUYbk7bixzn8ToEgwCmpRxUguO6ydx1Yw9ZwSbtOwqpsmKtlo0hZ0OsKS7yJ4otF4&#10;MIDomw2W77ZdxH4BsoXyiPgs9IPiDF/V2MOaOf/MLE4GQsJp90+4yAbwLjhZlFRgf/3NH/JRMIxS&#10;0uKkFdT93DMrKGm+a5Rylo7HYTTjZjy5yXBjryPb64jeq3vAYU7xXRkezZDvm7MpLahXfBTLcCuG&#10;mOZ4d0H92bz3/fzjo+JiuYxJOIyG+bXeGB5KB+4Cwy/dK7PmJINHBR/hPJMs/6BGn9uzvtx7kHWU&#10;KvDcs3qiHwc5Knh6dOGlXO9j1tuvYfEbAAD//wMAUEsDBBQABgAIAAAAIQA2xOYJ4gAAAAsBAAAP&#10;AAAAZHJzL2Rvd25yZXYueG1sTI9La8MwEITvhfwHsYHeGvlBEuNaDsEQCqU9JM2lt7W1sU31cC0l&#10;cfvrq5ya2w47zHxTbCat2IVG11sjIF5EwMg0VvamFXD82D1lwJxHI1FZQwJ+yMGmnD0UmEt7NXu6&#10;HHzLQohxOQrovB9yzl3TkUa3sAOZ8DvZUaMPcmy5HPEawrXiSRStuMbehIYOB6o6ar4OZy3gtdq9&#10;475OdParqpe303b4Pn4uhXicT9tnYJ4m/2+GG35AhzIw1fZspGNKwDpOA7oPR5oCuxmWcbYGVgtY&#10;JVkKvCz4/YbyDwAA//8DAFBLAQItABQABgAIAAAAIQC2gziS/gAAAOEBAAATAAAAAAAAAAAAAAAA&#10;AAAAAABbQ29udGVudF9UeXBlc10ueG1sUEsBAi0AFAAGAAgAAAAhADj9If/WAAAAlAEAAAsAAAAA&#10;AAAAAAAAAAAALwEAAF9yZWxzLy5yZWxzUEsBAi0AFAAGAAgAAAAhAFXV/ec4AgAAYgQAAA4AAAAA&#10;AAAAAAAAAAAALgIAAGRycy9lMm9Eb2MueG1sUEsBAi0AFAAGAAgAAAAhADbE5gniAAAACwEAAA8A&#10;AAAAAAAAAAAAAAAAkgQAAGRycy9kb3ducmV2LnhtbFBLBQYAAAAABAAEAPMAAAChBQAAAAA=&#10;" filled="f" stroked="f" strokeweight=".5pt">
                <v:textbox>
                  <w:txbxContent>
                    <w:p w14:paraId="2C47B54C" w14:textId="33BC2139" w:rsidR="005960BB" w:rsidRPr="003C4308" w:rsidRDefault="005960BB" w:rsidP="005960BB">
                      <w:pPr>
                        <w:rPr>
                          <w:b/>
                          <w:bCs/>
                          <w:sz w:val="26"/>
                          <w:szCs w:val="26"/>
                        </w:rPr>
                      </w:pPr>
                      <w:r w:rsidRPr="003C4308">
                        <w:rPr>
                          <w:b/>
                          <w:bCs/>
                          <w:sz w:val="26"/>
                          <w:szCs w:val="26"/>
                        </w:rPr>
                        <w:t>Maths:</w:t>
                      </w:r>
                    </w:p>
                    <w:p w14:paraId="50823B3D" w14:textId="5602F54E" w:rsidR="005960BB" w:rsidRPr="003C4308" w:rsidRDefault="005960BB" w:rsidP="005960BB">
                      <w:pPr>
                        <w:rPr>
                          <w:sz w:val="26"/>
                          <w:szCs w:val="26"/>
                        </w:rPr>
                      </w:pPr>
                      <w:r w:rsidRPr="003C4308">
                        <w:rPr>
                          <w:sz w:val="26"/>
                          <w:szCs w:val="26"/>
                        </w:rPr>
                        <w:t xml:space="preserve">We are continuing to use our scheme in mathematics called Maths No Problem. </w:t>
                      </w:r>
                    </w:p>
                    <w:p w14:paraId="2F2784FA" w14:textId="77777777" w:rsidR="005960BB" w:rsidRPr="003C4308" w:rsidRDefault="005960BB" w:rsidP="005960BB">
                      <w:pPr>
                        <w:rPr>
                          <w:sz w:val="26"/>
                          <w:szCs w:val="26"/>
                        </w:rPr>
                      </w:pPr>
                      <w:r w:rsidRPr="003C4308">
                        <w:rPr>
                          <w:sz w:val="26"/>
                          <w:szCs w:val="26"/>
                        </w:rPr>
                        <w:t xml:space="preserve">Throughout our first half term we will be looking at: </w:t>
                      </w:r>
                    </w:p>
                    <w:p w14:paraId="1A25414A" w14:textId="0DF635E9" w:rsidR="005960BB" w:rsidRPr="003C4308" w:rsidRDefault="005960BB" w:rsidP="005960BB">
                      <w:pPr>
                        <w:pStyle w:val="ListParagraph"/>
                        <w:numPr>
                          <w:ilvl w:val="0"/>
                          <w:numId w:val="1"/>
                        </w:numPr>
                        <w:rPr>
                          <w:sz w:val="26"/>
                          <w:szCs w:val="26"/>
                        </w:rPr>
                      </w:pPr>
                      <w:r w:rsidRPr="003C4308">
                        <w:rPr>
                          <w:sz w:val="26"/>
                          <w:szCs w:val="26"/>
                        </w:rPr>
                        <w:t xml:space="preserve">number and place value, reading writing and ordering numbers. </w:t>
                      </w:r>
                    </w:p>
                    <w:p w14:paraId="22467EE3" w14:textId="760C35C6" w:rsidR="005960BB" w:rsidRPr="003C4308" w:rsidRDefault="005960BB" w:rsidP="005960BB">
                      <w:pPr>
                        <w:pStyle w:val="ListParagraph"/>
                        <w:numPr>
                          <w:ilvl w:val="0"/>
                          <w:numId w:val="1"/>
                        </w:numPr>
                        <w:rPr>
                          <w:sz w:val="26"/>
                          <w:szCs w:val="26"/>
                        </w:rPr>
                      </w:pPr>
                      <w:r w:rsidRPr="003C4308">
                        <w:rPr>
                          <w:sz w:val="26"/>
                          <w:szCs w:val="26"/>
                        </w:rPr>
                        <w:t xml:space="preserve">mental calculations, strategies for addition and subtraction. </w:t>
                      </w:r>
                    </w:p>
                    <w:p w14:paraId="40860462" w14:textId="62D5159B" w:rsidR="005960BB" w:rsidRPr="003C4308" w:rsidRDefault="005960BB" w:rsidP="005960BB">
                      <w:pPr>
                        <w:pStyle w:val="ListParagraph"/>
                        <w:numPr>
                          <w:ilvl w:val="0"/>
                          <w:numId w:val="1"/>
                        </w:numPr>
                        <w:rPr>
                          <w:sz w:val="26"/>
                          <w:szCs w:val="26"/>
                        </w:rPr>
                      </w:pPr>
                      <w:r w:rsidRPr="003C4308">
                        <w:rPr>
                          <w:sz w:val="26"/>
                          <w:szCs w:val="26"/>
                        </w:rPr>
                        <w:t>written addition and subtraction, formal written method.</w:t>
                      </w:r>
                    </w:p>
                    <w:p w14:paraId="4D7D8E42" w14:textId="411ED902" w:rsidR="005960BB" w:rsidRPr="003C4308" w:rsidRDefault="005960BB" w:rsidP="005960BB">
                      <w:pPr>
                        <w:rPr>
                          <w:sz w:val="26"/>
                          <w:szCs w:val="26"/>
                        </w:rPr>
                      </w:pPr>
                      <w:r w:rsidRPr="003C4308">
                        <w:rPr>
                          <w:sz w:val="26"/>
                          <w:szCs w:val="26"/>
                        </w:rPr>
                        <w:t xml:space="preserve">In addition, there will be a continued focus on the development of multiplication tables through consistent practice.  </w:t>
                      </w:r>
                    </w:p>
                    <w:p w14:paraId="69F981B0" w14:textId="77777777" w:rsidR="005960BB" w:rsidRPr="005960BB" w:rsidRDefault="005960BB" w:rsidP="005960BB">
                      <w:pPr>
                        <w:ind w:left="360"/>
                        <w:rPr>
                          <w:sz w:val="28"/>
                          <w:szCs w:val="28"/>
                        </w:rPr>
                      </w:pPr>
                    </w:p>
                  </w:txbxContent>
                </v:textbox>
              </v:shape>
            </w:pict>
          </mc:Fallback>
        </mc:AlternateContent>
      </w:r>
      <w:r w:rsidR="00D01BB7" w:rsidRPr="00352A8E">
        <w:rPr>
          <w:rFonts w:ascii="Arial" w:hAnsi="Arial" w:cs="Arial"/>
          <w:b/>
          <w:bCs/>
          <w:noProof/>
          <w:sz w:val="28"/>
          <w:szCs w:val="28"/>
          <w:lang w:eastAsia="en-GB"/>
        </w:rPr>
        <mc:AlternateContent>
          <mc:Choice Requires="wps">
            <w:drawing>
              <wp:anchor distT="0" distB="0" distL="114300" distR="114300" simplePos="0" relativeHeight="251660288" behindDoc="0" locked="0" layoutInCell="1" allowOverlap="1" wp14:anchorId="02FAF9B5" wp14:editId="6B9B19F5">
                <wp:simplePos x="0" y="0"/>
                <wp:positionH relativeFrom="column">
                  <wp:posOffset>4532923</wp:posOffset>
                </wp:positionH>
                <wp:positionV relativeFrom="paragraph">
                  <wp:posOffset>394921</wp:posOffset>
                </wp:positionV>
                <wp:extent cx="5134659" cy="2844800"/>
                <wp:effectExtent l="0" t="0" r="27940" b="12700"/>
                <wp:wrapNone/>
                <wp:docPr id="342481184" name="Rectangle 2"/>
                <wp:cNvGraphicFramePr/>
                <a:graphic xmlns:a="http://schemas.openxmlformats.org/drawingml/2006/main">
                  <a:graphicData uri="http://schemas.microsoft.com/office/word/2010/wordprocessingShape">
                    <wps:wsp>
                      <wps:cNvSpPr/>
                      <wps:spPr>
                        <a:xfrm>
                          <a:off x="0" y="0"/>
                          <a:ext cx="5134659" cy="284480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A05D9" id="Rectangle 2" o:spid="_x0000_s1026" style="position:absolute;margin-left:356.9pt;margin-top:31.1pt;width:404.3pt;height:2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Zm7oAIAAJcFAAAOAAAAZHJzL2Uyb0RvYy54bWysVE1v2zAMvQ/YfxB0X/1Rp0uDOkWQosOA&#10;og3aDj2rshQbkEVNUuJkv36U7DhBF+ww7GJLIvmo90Ty5nbXKrIV1jWgS5pdpJQIzaFq9LqkP17v&#10;v0wpcZ7piinQoqR74ejt/POnm87MRA41qEpYgiDazTpT0tp7M0sSx2vRMncBRmg0SrAt87i166Sy&#10;rEP0ViV5ml4lHdjKWODCOTy96410HvGlFNw/SemEJ6qkeDcfvzZ+38M3md+w2doyUzd8uAb7h1u0&#10;rNGYdIS6Y56RjW3+gGobbsGB9Bcc2gSkbLiIHJBNln5g81IzIyIXFMeZUSb3/2D543ZlSVOV9LLI&#10;i2mWTQtKNGvxqZ5RPKbXSpA8yNQZN0PvF7Oyw87hMnDeSduGP7IhuyjtfpRW7DzheDjJLouryTUl&#10;HG35tCimaRQ/OYYb6/w3AS0Ji5JaTB8lZdsH5zEluh5cQjYN941S8f2UJh0W33U6SWOEA9VUwRr8&#10;YimJpbJky7AI/C4LbBDsxAt3SuNh4Niziiu/VyJAKP0sJIqEPPI+QSjPIybjXGif9aaaVaJPlU3S&#10;keR4i5g6AgZkiZccsQeA89j9nQf/ECpidY/BA/O/BY8RMTNoPwa3jQZ7jplCVkPm3v8gUi9NUOkd&#10;qj2WkIW+t5zh9w0+4ANzfsUsNhO2HQ4I/4QfqQAfCoYVJTXYX+fOgz/WOFop6bA5S+p+bpgVlKjv&#10;Gqv/OiuK0M1xU0y+5rixp5b3U4vetEvAp89wFBkel8Hfq8NSWmjfcI4sQlY0Mc0xd0m5t4fN0vdD&#10;AycRF4tFdMMONsw/6BfDA3hQNRTo6+6NWTNUsccGeIRDI7PZh2LufUOkhsXGg2xipR91HfTG7o+F&#10;M0yqMF5O99HrOE/nvwEAAP//AwBQSwMEFAAGAAgAAAAhAPZRNrjhAAAACwEAAA8AAABkcnMvZG93&#10;bnJldi54bWxMj81OwzAQhO9IvIO1SNyoHZcWFOJUqPxIIC4NXHpz4m0cEa+j2E3D2+Oe4Dia0cw3&#10;xWZ2PZtwDJ0nBdlCAENqvOmoVfD1+XJzDyxETUb3nlDBDwbYlJcXhc6NP9EOpyq2LJVQyLUCG+OQ&#10;cx4ai06HhR+Qknfwo9MxybHlZtSnVO56LoVYc6c7SgtWD7i12HxXR6fgMNTLj/1uL6r67X37/Gos&#10;f5qsUtdX8+MDsIhz/AvDGT+hQ5mYan8kE1iv4C5bJvSoYC0lsHNgJeUtsFrBKhMSeFnw/x/KXwAA&#10;AP//AwBQSwECLQAUAAYACAAAACEAtoM4kv4AAADhAQAAEwAAAAAAAAAAAAAAAAAAAAAAW0NvbnRl&#10;bnRfVHlwZXNdLnhtbFBLAQItABQABgAIAAAAIQA4/SH/1gAAAJQBAAALAAAAAAAAAAAAAAAAAC8B&#10;AABfcmVscy8ucmVsc1BLAQItABQABgAIAAAAIQDxJZm7oAIAAJcFAAAOAAAAAAAAAAAAAAAAAC4C&#10;AABkcnMvZTJvRG9jLnhtbFBLAQItABQABgAIAAAAIQD2UTa44QAAAAsBAAAPAAAAAAAAAAAAAAAA&#10;APoEAABkcnMvZG93bnJldi54bWxQSwUGAAAAAAQABADzAAAACAYAAAAA&#10;" filled="f" strokecolor="black [3213]" strokeweight="1.5pt"/>
            </w:pict>
          </mc:Fallback>
        </mc:AlternateContent>
      </w:r>
      <w:r w:rsidR="004061EE" w:rsidRPr="00352A8E">
        <w:rPr>
          <w:rFonts w:ascii="Arial" w:hAnsi="Arial" w:cs="Arial"/>
          <w:b/>
          <w:bCs/>
          <w:sz w:val="28"/>
          <w:szCs w:val="28"/>
        </w:rPr>
        <w:t>Our Class Bible verse is: Do to others what you want them to do to you.</w:t>
      </w:r>
    </w:p>
    <w:p w14:paraId="4B3A6173" w14:textId="69F0C9FF" w:rsidR="00497D40" w:rsidRPr="00497D40" w:rsidRDefault="00497D40" w:rsidP="00497D40">
      <w:pPr>
        <w:rPr>
          <w:rFonts w:ascii="Arial" w:hAnsi="Arial" w:cs="Arial"/>
          <w:sz w:val="28"/>
          <w:szCs w:val="28"/>
        </w:rPr>
      </w:pPr>
      <w:r>
        <w:rPr>
          <w:rFonts w:ascii="Arial" w:hAnsi="Arial" w:cs="Arial"/>
          <w:noProof/>
          <w:sz w:val="28"/>
          <w:szCs w:val="28"/>
          <w:lang w:eastAsia="en-GB"/>
        </w:rPr>
        <w:drawing>
          <wp:anchor distT="0" distB="0" distL="114300" distR="114300" simplePos="0" relativeHeight="251664384" behindDoc="1" locked="0" layoutInCell="1" allowOverlap="1" wp14:anchorId="35F818C1" wp14:editId="55823D90">
            <wp:simplePos x="0" y="0"/>
            <wp:positionH relativeFrom="margin">
              <wp:align>left</wp:align>
            </wp:positionH>
            <wp:positionV relativeFrom="paragraph">
              <wp:posOffset>166614</wp:posOffset>
            </wp:positionV>
            <wp:extent cx="1430020" cy="1430020"/>
            <wp:effectExtent l="0" t="0" r="0" b="0"/>
            <wp:wrapTight wrapText="bothSides">
              <wp:wrapPolygon edited="0">
                <wp:start x="0" y="0"/>
                <wp:lineTo x="0" y="21293"/>
                <wp:lineTo x="21293" y="21293"/>
                <wp:lineTo x="21293" y="0"/>
                <wp:lineTo x="0" y="0"/>
              </wp:wrapPolygon>
            </wp:wrapTight>
            <wp:docPr id="14722265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0020" cy="1430020"/>
                    </a:xfrm>
                    <a:prstGeom prst="rect">
                      <a:avLst/>
                    </a:prstGeom>
                    <a:noFill/>
                  </pic:spPr>
                </pic:pic>
              </a:graphicData>
            </a:graphic>
            <wp14:sizeRelH relativeFrom="margin">
              <wp14:pctWidth>0</wp14:pctWidth>
            </wp14:sizeRelH>
            <wp14:sizeRelV relativeFrom="margin">
              <wp14:pctHeight>0</wp14:pctHeight>
            </wp14:sizeRelV>
          </wp:anchor>
        </w:drawing>
      </w:r>
    </w:p>
    <w:p w14:paraId="54F683D6" w14:textId="77B6EEC0" w:rsidR="00497D40" w:rsidRPr="00497D40" w:rsidRDefault="00497D40" w:rsidP="00497D40">
      <w:pPr>
        <w:rPr>
          <w:rFonts w:ascii="Arial" w:hAnsi="Arial" w:cs="Arial"/>
          <w:sz w:val="28"/>
          <w:szCs w:val="28"/>
        </w:rPr>
      </w:pPr>
    </w:p>
    <w:p w14:paraId="19F5D923" w14:textId="2EB7EF30" w:rsidR="00497D40" w:rsidRPr="00497D40" w:rsidRDefault="00497D40" w:rsidP="00497D40">
      <w:pPr>
        <w:rPr>
          <w:rFonts w:ascii="Arial" w:hAnsi="Arial" w:cs="Arial"/>
          <w:sz w:val="28"/>
          <w:szCs w:val="28"/>
        </w:rPr>
      </w:pPr>
    </w:p>
    <w:p w14:paraId="6400DD23" w14:textId="2C44032B" w:rsidR="00497D40" w:rsidRPr="00497D40" w:rsidRDefault="00497D40" w:rsidP="00497D40">
      <w:pPr>
        <w:rPr>
          <w:rFonts w:ascii="Arial" w:hAnsi="Arial" w:cs="Arial"/>
          <w:sz w:val="28"/>
          <w:szCs w:val="28"/>
        </w:rPr>
      </w:pPr>
    </w:p>
    <w:p w14:paraId="2C2C69F9" w14:textId="77777777" w:rsidR="00497D40" w:rsidRPr="00497D40" w:rsidRDefault="00497D40" w:rsidP="00497D40">
      <w:pPr>
        <w:rPr>
          <w:rFonts w:ascii="Arial" w:hAnsi="Arial" w:cs="Arial"/>
          <w:sz w:val="28"/>
          <w:szCs w:val="28"/>
        </w:rPr>
      </w:pPr>
    </w:p>
    <w:p w14:paraId="3CB1D6A3" w14:textId="67E27748" w:rsidR="00497D40" w:rsidRPr="00497D40" w:rsidRDefault="00497D40" w:rsidP="00497D40">
      <w:pPr>
        <w:rPr>
          <w:rFonts w:ascii="Arial" w:hAnsi="Arial" w:cs="Arial"/>
          <w:sz w:val="28"/>
          <w:szCs w:val="28"/>
        </w:rPr>
      </w:pPr>
    </w:p>
    <w:p w14:paraId="1C416194" w14:textId="77777777" w:rsidR="00497D40" w:rsidRPr="00497D40" w:rsidRDefault="00497D40" w:rsidP="00497D40">
      <w:pPr>
        <w:rPr>
          <w:rFonts w:ascii="Arial" w:hAnsi="Arial" w:cs="Arial"/>
          <w:sz w:val="28"/>
          <w:szCs w:val="28"/>
        </w:rPr>
      </w:pPr>
    </w:p>
    <w:p w14:paraId="7BD42BBF" w14:textId="3FA9093C" w:rsidR="00497D40" w:rsidRPr="00497D40" w:rsidRDefault="00497D40" w:rsidP="00497D40">
      <w:pPr>
        <w:rPr>
          <w:rFonts w:ascii="Arial" w:hAnsi="Arial" w:cs="Arial"/>
          <w:sz w:val="28"/>
          <w:szCs w:val="28"/>
        </w:rPr>
      </w:pPr>
    </w:p>
    <w:p w14:paraId="17D52854" w14:textId="3C7D1A1B" w:rsidR="00497D40" w:rsidRPr="00497D40" w:rsidRDefault="00497D40" w:rsidP="00497D40">
      <w:pPr>
        <w:rPr>
          <w:rFonts w:ascii="Arial" w:hAnsi="Arial" w:cs="Arial"/>
          <w:sz w:val="28"/>
          <w:szCs w:val="28"/>
        </w:rPr>
      </w:pPr>
    </w:p>
    <w:p w14:paraId="231F57CC" w14:textId="49136AB7" w:rsidR="00497D40" w:rsidRPr="00497D40" w:rsidRDefault="00F12F08" w:rsidP="00497D40">
      <w:pP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65408" behindDoc="0" locked="0" layoutInCell="1" allowOverlap="1" wp14:anchorId="49924055" wp14:editId="3136D158">
                <wp:simplePos x="0" y="0"/>
                <wp:positionH relativeFrom="column">
                  <wp:posOffset>4548554</wp:posOffset>
                </wp:positionH>
                <wp:positionV relativeFrom="paragraph">
                  <wp:posOffset>126513</wp:posOffset>
                </wp:positionV>
                <wp:extent cx="5142523" cy="2250244"/>
                <wp:effectExtent l="0" t="0" r="20320" b="17145"/>
                <wp:wrapNone/>
                <wp:docPr id="425413498" name="Rectangle 7"/>
                <wp:cNvGraphicFramePr/>
                <a:graphic xmlns:a="http://schemas.openxmlformats.org/drawingml/2006/main">
                  <a:graphicData uri="http://schemas.microsoft.com/office/word/2010/wordprocessingShape">
                    <wps:wsp>
                      <wps:cNvSpPr/>
                      <wps:spPr>
                        <a:xfrm>
                          <a:off x="0" y="0"/>
                          <a:ext cx="5142523" cy="2250244"/>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B1691" id="Rectangle 7" o:spid="_x0000_s1026" style="position:absolute;margin-left:358.15pt;margin-top:9.95pt;width:404.9pt;height:17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beoAIAAJcFAAAOAAAAZHJzL2Uyb0RvYy54bWysVE1v2zAMvQ/YfxB0X/1RZ22NOkXQosOA&#10;oi3aDj0rshQbkEVNUuJkv36U7DhBF+ww7GJLIvkoPj3y+mbbKbIR1rWgK5qdpZQIzaFu9aqiP97u&#10;v1xS4jzTNVOgRUV3wtGb+edP170pRQ4NqFpYgiDalb2paOO9KZPE8UZ0zJ2BERqNEmzHPG7tKqkt&#10;6xG9U0mepl+THmxtLHDhHJ7eDUY6j/hSCu6fpHTCE1VRvJuPXxu/y/BN5tesXFlmmpaP12D/cIuO&#10;tRqTTlB3zDOytu0fUF3LLTiQ/oxDl4CULRexBqwmSz9U89owI2ItSI4zE03u/8Hyx82zJW1d0SKf&#10;Fdl5cYUPplmHT/WC5DG9UoJcBJp640r0fjXPdtw5XIaat9J24Y/VkG2kdjdRK7aecDycZYifn1PC&#10;0ZbnszQvioCaHMKNdf6bgI6ERUUtpo+Uss2D84Pr3iVk03DfKoXnrFSa9Ci+q3SWxggHqq2DNRij&#10;lMStsmTDUAR+m415j7zwFkrjZUKNQ1Vx5XdKDPgvQiJJWEc+JAjyPGAyzoX22WBqWC2GVNksTaPC&#10;EH66RSxZaQQMyBIvOWGPAKexBwJG/xAqorqn4LHyvwVPETEzaD8Fd60Ge6oyhVWNmQf/PUkDNYGl&#10;JdQ7lJCFobec4fctPuADc/6ZWWwmbDscEP4JP1IBPhSMK0oasL9OnQd/1DhaKemxOSvqfq6ZFZSo&#10;7xrVf5UVRejmuClmFzlu7LFleWzR6+4W8OkzHEWGx2Xw92q/lBa6d5wji5AVTUxzzF1R7u1+c+uH&#10;oYGTiIvFIrphBxvmH/Sr4QE8sBoE+rZ9Z9aMKvbYAI+wb2RWfhDz4BsiNSzWHmQblX7gdeQbuz8K&#10;Z5xUYbwc76PXYZ7OfwMAAP//AwBQSwMEFAAGAAgAAAAhAMAQFeDiAAAACwEAAA8AAABkcnMvZG93&#10;bnJldi54bWxMj8tOwzAQRfdI/IM1SOyokwZSGuJUVXlIVN00sOnOiadx1HgcxW4a/h53BcvRPbr3&#10;TL6aTMdGHFxrSUA8i4Ah1Va11Aj4/np/eAbmvCQlO0so4AcdrIrbm1xmyl5oj2PpGxZKyGVSgPa+&#10;zzh3tUYj3cz2SCE72sFIH86h4WqQl1BuOj6PopQb2VJY0LLHjcb6VJ6NgGNfJbvD/hCV1ed28/ah&#10;NH8dtRD3d9P6BZjHyf/BcNUP6lAEp8qeSTnWCVjEaRLQECyXwK7A0zyNgVUCksVjArzI+f8fil8A&#10;AAD//wMAUEsBAi0AFAAGAAgAAAAhALaDOJL+AAAA4QEAABMAAAAAAAAAAAAAAAAAAAAAAFtDb250&#10;ZW50X1R5cGVzXS54bWxQSwECLQAUAAYACAAAACEAOP0h/9YAAACUAQAACwAAAAAAAAAAAAAAAAAv&#10;AQAAX3JlbHMvLnJlbHNQSwECLQAUAAYACAAAACEAZ2f23qACAACXBQAADgAAAAAAAAAAAAAAAAAu&#10;AgAAZHJzL2Uyb0RvYy54bWxQSwECLQAUAAYACAAAACEAwBAV4OIAAAALAQAADwAAAAAAAAAAAAAA&#10;AAD6BAAAZHJzL2Rvd25yZXYueG1sUEsFBgAAAAAEAAQA8wAAAAkGAAAAAA==&#10;" filled="f" strokecolor="black [3213]" strokeweight="1.5pt"/>
            </w:pict>
          </mc:Fallback>
        </mc:AlternateContent>
      </w:r>
      <w:r>
        <w:rPr>
          <w:rFonts w:ascii="Arial" w:hAnsi="Arial" w:cs="Arial"/>
          <w:noProof/>
          <w:sz w:val="28"/>
          <w:szCs w:val="28"/>
          <w:lang w:eastAsia="en-GB"/>
        </w:rPr>
        <mc:AlternateContent>
          <mc:Choice Requires="wps">
            <w:drawing>
              <wp:anchor distT="0" distB="0" distL="114300" distR="114300" simplePos="0" relativeHeight="251666432" behindDoc="0" locked="0" layoutInCell="1" allowOverlap="1" wp14:anchorId="1B32D9EC" wp14:editId="05339015">
                <wp:simplePos x="0" y="0"/>
                <wp:positionH relativeFrom="column">
                  <wp:posOffset>4548554</wp:posOffset>
                </wp:positionH>
                <wp:positionV relativeFrom="paragraph">
                  <wp:posOffset>196264</wp:posOffset>
                </wp:positionV>
                <wp:extent cx="3782646" cy="2164861"/>
                <wp:effectExtent l="0" t="0" r="0" b="6985"/>
                <wp:wrapNone/>
                <wp:docPr id="279015128" name="Text Box 8"/>
                <wp:cNvGraphicFramePr/>
                <a:graphic xmlns:a="http://schemas.openxmlformats.org/drawingml/2006/main">
                  <a:graphicData uri="http://schemas.microsoft.com/office/word/2010/wordprocessingShape">
                    <wps:wsp>
                      <wps:cNvSpPr txBox="1"/>
                      <wps:spPr>
                        <a:xfrm>
                          <a:off x="0" y="0"/>
                          <a:ext cx="3782646" cy="2164861"/>
                        </a:xfrm>
                        <a:prstGeom prst="rect">
                          <a:avLst/>
                        </a:prstGeom>
                        <a:noFill/>
                        <a:ln w="6350">
                          <a:noFill/>
                        </a:ln>
                      </wps:spPr>
                      <wps:txbx>
                        <w:txbxContent>
                          <w:p w14:paraId="4E32DFF9" w14:textId="77777777" w:rsidR="005B240D" w:rsidRPr="009A0B20" w:rsidRDefault="005B240D" w:rsidP="005B240D">
                            <w:pPr>
                              <w:rPr>
                                <w:b/>
                                <w:bCs/>
                                <w:sz w:val="26"/>
                                <w:szCs w:val="26"/>
                              </w:rPr>
                            </w:pPr>
                            <w:r w:rsidRPr="009A0B20">
                              <w:rPr>
                                <w:b/>
                                <w:bCs/>
                                <w:sz w:val="26"/>
                                <w:szCs w:val="26"/>
                              </w:rPr>
                              <w:t>Science: Light</w:t>
                            </w:r>
                          </w:p>
                          <w:p w14:paraId="47072CEA" w14:textId="2F1AF75E" w:rsidR="005B240D" w:rsidRPr="005B240D" w:rsidRDefault="005B240D" w:rsidP="005B240D">
                            <w:pPr>
                              <w:rPr>
                                <w:sz w:val="26"/>
                                <w:szCs w:val="26"/>
                              </w:rPr>
                            </w:pPr>
                            <w:r w:rsidRPr="005B240D">
                              <w:rPr>
                                <w:sz w:val="26"/>
                                <w:szCs w:val="26"/>
                              </w:rPr>
                              <w:t xml:space="preserve">We will study different sources of light, how shadows are formed and their properties. </w:t>
                            </w:r>
                          </w:p>
                          <w:p w14:paraId="779CA02D" w14:textId="7EAB2373" w:rsidR="005B240D" w:rsidRPr="005B240D" w:rsidRDefault="005B240D" w:rsidP="005B240D">
                            <w:pPr>
                              <w:rPr>
                                <w:sz w:val="26"/>
                                <w:szCs w:val="26"/>
                              </w:rPr>
                            </w:pPr>
                            <w:r w:rsidRPr="005B240D">
                              <w:rPr>
                                <w:sz w:val="26"/>
                                <w:szCs w:val="26"/>
                              </w:rPr>
                              <w:t>We will study how light is reflected from surfaces, how light from the sun can be dangerous, when shadows are formed, and even learn the patterns and sizes of shadows change!</w:t>
                            </w:r>
                            <w:r w:rsidR="009A0B20" w:rsidRPr="009A0B20">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32D9EC" id="Text Box 8" o:spid="_x0000_s1028" type="#_x0000_t202" style="position:absolute;margin-left:358.15pt;margin-top:15.45pt;width:297.85pt;height:170.4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jEGOAIAAGEEAAAOAAAAZHJzL2Uyb0RvYy54bWysVE1v2zAMvQ/YfxB0X/zRfNWIU2QtMgwI&#10;2gLJ0LMiS7EBW9QkJXb260fJcRp0Ow27yBRJUXzvUV48dE1NTsLYClROk1FMiVAcikodcvpjt/4y&#10;p8Q6pgpWgxI5PQtLH5afPy1anYkUSqgLYQgWUTZrdU5L53QWRZaXomF2BFooDEowDXO4NYeoMKzF&#10;6k0dpXE8jVowhTbAhbXofeqDdBnqSym4e5HSCkfqnGJvLqwmrHu/RssFyw6G6bLilzbYP3TRsErh&#10;pddST8wxcjTVH6WaihuwIN2IQxOBlBUXAQOiSeIPaLYl0yJgQXKsvtJk/19Z/nx6NaQqcprO7uNk&#10;kqQomGINSrUTnSNfoSNzz1KrbYbJW43prkM3qj34LTo9+E6axn8RFsE48n2+cuyLcXTezebpdDyl&#10;hGMsTabj+TTUid6Pa2PdNwEN8UZODYoYuGWnjXXYCqYOKf42BeuqroOQtSJtTqd3kzgcuEbwRK3w&#10;oAfRN+st1+27HvoAZA/FGfEZ6OfEar6usIcNs+6VGRwMhITD7l5wkTXgXXCxKCnB/Pqb3+ejXhil&#10;pMVBy6n9eWRGUFJ/V6jkfTIe+8kMm/FkluLG3Eb2txF1bB4BZznBZ6V5MH2+qwdTGmje8E2s/K0Y&#10;Yorj3Tl1g/no+vHHN8XFahWScBY1cxu11dyX9qx6hnfdGzP6IoNDBZ9hGEmWfVCjz+31WB0dyCpI&#10;5XnuWb3Qj3McFLy8Of9Qbvch6/3PsPwNAAD//wMAUEsDBBQABgAIAAAAIQB8MI584gAAAAsBAAAP&#10;AAAAZHJzL2Rvd25yZXYueG1sTI9NT8JAEIbvJv6HzZh4k+1HhFq6JaQJMTF6ALl423aHtmE/aneB&#10;6q93OOFxZp6887zFajKanXH0vbMC4lkEDG3jVG9bAfvPzVMGzAdpldTOooAf9LAq7+8KmSt3sVs8&#10;70LLKMT6XAroQhhyzn3ToZF+5ga0dDu40chA49hyNcoLhRvNkyiacyN7Sx86OWDVYXPcnYyAt2rz&#10;Ibd1YrJfXb2+H9bD9/7rWYjHh2m9BBZwCjcYrvqkDiU51e5klWdawCKep4QKSKMXYFcgjRNqV9Nm&#10;EWfAy4L/71D+AQAA//8DAFBLAQItABQABgAIAAAAIQC2gziS/gAAAOEBAAATAAAAAAAAAAAAAAAA&#10;AAAAAABbQ29udGVudF9UeXBlc10ueG1sUEsBAi0AFAAGAAgAAAAhADj9If/WAAAAlAEAAAsAAAAA&#10;AAAAAAAAAAAALwEAAF9yZWxzLy5yZWxzUEsBAi0AFAAGAAgAAAAhAB1+MQY4AgAAYQQAAA4AAAAA&#10;AAAAAAAAAAAALgIAAGRycy9lMm9Eb2MueG1sUEsBAi0AFAAGAAgAAAAhAHwwjnziAAAACwEAAA8A&#10;AAAAAAAAAAAAAAAAkgQAAGRycy9kb3ducmV2LnhtbFBLBQYAAAAABAAEAPMAAAChBQAAAAA=&#10;" filled="f" stroked="f" strokeweight=".5pt">
                <v:textbox>
                  <w:txbxContent>
                    <w:p w14:paraId="4E32DFF9" w14:textId="77777777" w:rsidR="005B240D" w:rsidRPr="009A0B20" w:rsidRDefault="005B240D" w:rsidP="005B240D">
                      <w:pPr>
                        <w:rPr>
                          <w:b/>
                          <w:bCs/>
                          <w:sz w:val="26"/>
                          <w:szCs w:val="26"/>
                        </w:rPr>
                      </w:pPr>
                      <w:r w:rsidRPr="009A0B20">
                        <w:rPr>
                          <w:b/>
                          <w:bCs/>
                          <w:sz w:val="26"/>
                          <w:szCs w:val="26"/>
                        </w:rPr>
                        <w:t>Science: Light</w:t>
                      </w:r>
                    </w:p>
                    <w:p w14:paraId="47072CEA" w14:textId="2F1AF75E" w:rsidR="005B240D" w:rsidRPr="005B240D" w:rsidRDefault="005B240D" w:rsidP="005B240D">
                      <w:pPr>
                        <w:rPr>
                          <w:sz w:val="26"/>
                          <w:szCs w:val="26"/>
                        </w:rPr>
                      </w:pPr>
                      <w:r w:rsidRPr="005B240D">
                        <w:rPr>
                          <w:sz w:val="26"/>
                          <w:szCs w:val="26"/>
                        </w:rPr>
                        <w:t xml:space="preserve">We will study different sources of light, how shadows are formed and their properties. </w:t>
                      </w:r>
                    </w:p>
                    <w:p w14:paraId="779CA02D" w14:textId="7EAB2373" w:rsidR="005B240D" w:rsidRPr="005B240D" w:rsidRDefault="005B240D" w:rsidP="005B240D">
                      <w:pPr>
                        <w:rPr>
                          <w:sz w:val="26"/>
                          <w:szCs w:val="26"/>
                        </w:rPr>
                      </w:pPr>
                      <w:r w:rsidRPr="005B240D">
                        <w:rPr>
                          <w:sz w:val="26"/>
                          <w:szCs w:val="26"/>
                        </w:rPr>
                        <w:t>We will study how light is reflected from surfaces, how light from the sun can be dangerous, when shadows are formed, and even learn the patterns and sizes of shadows change!</w:t>
                      </w:r>
                      <w:r w:rsidR="009A0B20" w:rsidRPr="009A0B20">
                        <w:rPr>
                          <w:noProof/>
                        </w:rPr>
                        <w:t xml:space="preserve"> </w:t>
                      </w:r>
                    </w:p>
                  </w:txbxContent>
                </v:textbox>
              </v:shape>
            </w:pict>
          </mc:Fallback>
        </mc:AlternateContent>
      </w:r>
    </w:p>
    <w:p w14:paraId="0A4DD9DC" w14:textId="133D269D" w:rsidR="00497D40" w:rsidRPr="00497D40" w:rsidRDefault="00F12F08" w:rsidP="00497D40">
      <w:pPr>
        <w:rPr>
          <w:rFonts w:ascii="Arial" w:hAnsi="Arial" w:cs="Arial"/>
          <w:sz w:val="28"/>
          <w:szCs w:val="28"/>
        </w:rPr>
      </w:pPr>
      <w:r>
        <w:rPr>
          <w:rFonts w:ascii="Arial" w:hAnsi="Arial" w:cs="Arial"/>
          <w:noProof/>
          <w:sz w:val="28"/>
          <w:szCs w:val="28"/>
          <w:lang w:eastAsia="en-GB"/>
        </w:rPr>
        <w:drawing>
          <wp:anchor distT="0" distB="0" distL="114300" distR="114300" simplePos="0" relativeHeight="251667456" behindDoc="1" locked="0" layoutInCell="1" allowOverlap="1" wp14:anchorId="21BD14EB" wp14:editId="08430512">
            <wp:simplePos x="0" y="0"/>
            <wp:positionH relativeFrom="column">
              <wp:posOffset>8317425</wp:posOffset>
            </wp:positionH>
            <wp:positionV relativeFrom="paragraph">
              <wp:posOffset>320040</wp:posOffset>
            </wp:positionV>
            <wp:extent cx="1258570" cy="1163955"/>
            <wp:effectExtent l="0" t="0" r="0" b="0"/>
            <wp:wrapTight wrapText="bothSides">
              <wp:wrapPolygon edited="0">
                <wp:start x="0" y="0"/>
                <wp:lineTo x="0" y="21211"/>
                <wp:lineTo x="21251" y="21211"/>
                <wp:lineTo x="21251" y="0"/>
                <wp:lineTo x="0" y="0"/>
              </wp:wrapPolygon>
            </wp:wrapTight>
            <wp:docPr id="932898322" name="Picture 9" descr="A person walking with a brief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98322" name="Picture 9" descr="A person walking with a briefcas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58570" cy="1163955"/>
                    </a:xfrm>
                    <a:prstGeom prst="rect">
                      <a:avLst/>
                    </a:prstGeom>
                    <a:noFill/>
                  </pic:spPr>
                </pic:pic>
              </a:graphicData>
            </a:graphic>
            <wp14:sizeRelH relativeFrom="margin">
              <wp14:pctWidth>0</wp14:pctWidth>
            </wp14:sizeRelH>
            <wp14:sizeRelV relativeFrom="margin">
              <wp14:pctHeight>0</wp14:pctHeight>
            </wp14:sizeRelV>
          </wp:anchor>
        </w:drawing>
      </w:r>
    </w:p>
    <w:p w14:paraId="3A91AD68" w14:textId="18C68731" w:rsidR="00497D40" w:rsidRPr="00497D40" w:rsidRDefault="00497D40" w:rsidP="009A0B20">
      <w:pPr>
        <w:jc w:val="right"/>
        <w:rPr>
          <w:rFonts w:ascii="Arial" w:hAnsi="Arial" w:cs="Arial"/>
          <w:sz w:val="28"/>
          <w:szCs w:val="28"/>
        </w:rPr>
      </w:pPr>
    </w:p>
    <w:p w14:paraId="489CB27A" w14:textId="77777777" w:rsidR="00497D40" w:rsidRDefault="00497D40" w:rsidP="00497D40">
      <w:pPr>
        <w:rPr>
          <w:rFonts w:ascii="Arial" w:hAnsi="Arial" w:cs="Arial"/>
          <w:b/>
          <w:bCs/>
          <w:sz w:val="28"/>
          <w:szCs w:val="28"/>
        </w:rPr>
      </w:pPr>
    </w:p>
    <w:p w14:paraId="15E5BDCE" w14:textId="374A3251" w:rsidR="00FA7479" w:rsidRDefault="00497D40" w:rsidP="00497D40">
      <w:pPr>
        <w:tabs>
          <w:tab w:val="left" w:pos="8665"/>
        </w:tabs>
        <w:rPr>
          <w:rFonts w:ascii="Arial" w:hAnsi="Arial" w:cs="Arial"/>
          <w:sz w:val="28"/>
          <w:szCs w:val="28"/>
        </w:rPr>
      </w:pPr>
      <w:r>
        <w:rPr>
          <w:rFonts w:ascii="Arial" w:hAnsi="Arial" w:cs="Arial"/>
          <w:sz w:val="28"/>
          <w:szCs w:val="28"/>
        </w:rPr>
        <w:tab/>
      </w:r>
    </w:p>
    <w:p w14:paraId="347916EE" w14:textId="77777777" w:rsidR="00FA7479" w:rsidRDefault="00FA7479">
      <w:pPr>
        <w:rPr>
          <w:rFonts w:ascii="Arial" w:hAnsi="Arial" w:cs="Arial"/>
          <w:sz w:val="28"/>
          <w:szCs w:val="28"/>
        </w:rPr>
      </w:pPr>
      <w:r>
        <w:rPr>
          <w:rFonts w:ascii="Arial" w:hAnsi="Arial" w:cs="Arial"/>
          <w:sz w:val="28"/>
          <w:szCs w:val="28"/>
        </w:rPr>
        <w:br w:type="page"/>
      </w:r>
    </w:p>
    <w:p w14:paraId="54756901" w14:textId="7BEB2889" w:rsidR="00497D40" w:rsidRDefault="009F64B1" w:rsidP="00497D40">
      <w:pPr>
        <w:tabs>
          <w:tab w:val="left" w:pos="8665"/>
        </w:tabs>
        <w:rPr>
          <w:rFonts w:ascii="Arial" w:hAnsi="Arial" w:cs="Arial"/>
          <w:sz w:val="28"/>
          <w:szCs w:val="28"/>
        </w:rPr>
      </w:pPr>
      <w:r>
        <w:rPr>
          <w:rFonts w:ascii="Arial" w:hAnsi="Arial" w:cs="Arial"/>
          <w:noProof/>
          <w:sz w:val="28"/>
          <w:szCs w:val="28"/>
          <w:lang w:eastAsia="en-GB"/>
        </w:rPr>
        <w:lastRenderedPageBreak/>
        <mc:AlternateContent>
          <mc:Choice Requires="wps">
            <w:drawing>
              <wp:anchor distT="0" distB="0" distL="114300" distR="114300" simplePos="0" relativeHeight="251668480" behindDoc="0" locked="0" layoutInCell="1" allowOverlap="1" wp14:anchorId="377E455B" wp14:editId="10EAE08A">
                <wp:simplePos x="0" y="0"/>
                <wp:positionH relativeFrom="column">
                  <wp:posOffset>-726831</wp:posOffset>
                </wp:positionH>
                <wp:positionV relativeFrom="paragraph">
                  <wp:posOffset>-648677</wp:posOffset>
                </wp:positionV>
                <wp:extent cx="4118610" cy="3274646"/>
                <wp:effectExtent l="0" t="0" r="15240" b="21590"/>
                <wp:wrapNone/>
                <wp:docPr id="1991430146" name="Rectangle 10"/>
                <wp:cNvGraphicFramePr/>
                <a:graphic xmlns:a="http://schemas.openxmlformats.org/drawingml/2006/main">
                  <a:graphicData uri="http://schemas.microsoft.com/office/word/2010/wordprocessingShape">
                    <wps:wsp>
                      <wps:cNvSpPr/>
                      <wps:spPr>
                        <a:xfrm>
                          <a:off x="0" y="0"/>
                          <a:ext cx="4118610" cy="3274646"/>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33FEA" id="Rectangle 10" o:spid="_x0000_s1026" style="position:absolute;margin-left:-57.25pt;margin-top:-51.1pt;width:324.3pt;height:257.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nkDngIAAJkFAAAOAAAAZHJzL2Uyb0RvYy54bWysVN9P2zAQfp+0/8Hy+0hSSgcVKapATJMQ&#10;IGDi2Th2Y8n2ebbbtPvrd3bStGJoD9NeHDt3993ddz8ur7ZGk43wQYGtaXVSUiIsh0bZVU1/vNx+&#10;OackRGYbpsGKmu5EoFeLz58uOzcXE2hBN8ITBLFh3rmatjG6eVEE3grDwgk4YVEowRsW8elXReNZ&#10;h+hGF5OynBUd+MZ54CIE/HvTC+ki40speHyQMohIdE0xtphPn8+3dBaLSzZfeeZaxYcw2D9EYZiy&#10;6HSEumGRkbVXf0AZxT0EkPGEgylASsVFzgGzqcp32Ty3zImcC5IT3EhT+H+w/H7z6IlqsHYXF9X0&#10;tKymM0osM1irJ2SP2ZUWpMpEdS7MUf/ZPXqkLb0CXlPWW+lN+mI+ZJvJ3Y3kim0kHH9Oq+p8hkCE&#10;o+x08nU6Q0+IUxzMnQ/xmwBD0qWmHv1nUtnmLsReda+SvFm4VVrnCmpLupRCeVZmiwBaNUma9HIz&#10;iWvtyYZhG8RtNfg90sIotMVgDlnlW9xpkSC0fRISacI8Jr2D1KAHTMa5sLHqRS1rRO+qOivLTB3C&#10;j1HklDNgQpYY5Ig9AHyM3RMw6CdTkft7NB4y/5vxaJE9g42jsVEW/EeZacxq8Nzr70nqqUksvUGz&#10;wyby0E9XcPxWYQHvWIiPzOM4YdFxRcQHPKQGLBQMN0pa8L8++p/0sctRSkmH41nT8HPNvKBEf7fY&#10;/9ir0zTP+TE9+zrBhz+WvB1L7NpcA5a+wmXkeL4m/aj3V+nBvOImWSavKGKWo++a8uj3j+vYrw3c&#10;RVwsl1kNZ9ixeGefHU/gidXUoC/bV+bd0MURB+Ae9qPM5u+auddNlhaW6whS5U4/8DrwjfOfG2fY&#10;VWnBHL+z1mGjLn4DAAD//wMAUEsDBBQABgAIAAAAIQDjTCRx4wAAAA0BAAAPAAAAZHJzL2Rvd25y&#10;ZXYueG1sTI/LTsMwEEX3SPyDNUjsWtt5IJTGqVB5SCA2Dd1058RuHBGPo9hNw9/jrmA3ozm6c265&#10;XexAZj353qEAvmZANLZO9dgJOHy9rh6B+CBRycGhFvCjPWyr25tSFspdcK/nOnQkhqAvpAATwlhQ&#10;6lujrfRrN2qMt5ObrAxxnTqqJnmJ4XagCWMP1Moe4wcjR70zuv2uz1bAaWzSz+P+yOrm/WP38qYM&#10;fZ6NEPd3y9MGSNBL+IPhqh/VoYpOjTuj8mQQsOI8yyN7nViSAIlMnmYcSCMg42kOtCrp/xbVLwAA&#10;AP//AwBQSwECLQAUAAYACAAAACEAtoM4kv4AAADhAQAAEwAAAAAAAAAAAAAAAAAAAAAAW0NvbnRl&#10;bnRfVHlwZXNdLnhtbFBLAQItABQABgAIAAAAIQA4/SH/1gAAAJQBAAALAAAAAAAAAAAAAAAAAC8B&#10;AABfcmVscy8ucmVsc1BLAQItABQABgAIAAAAIQBsxnkDngIAAJkFAAAOAAAAAAAAAAAAAAAAAC4C&#10;AABkcnMvZTJvRG9jLnhtbFBLAQItABQABgAIAAAAIQDjTCRx4wAAAA0BAAAPAAAAAAAAAAAAAAAA&#10;APgEAABkcnMvZG93bnJldi54bWxQSwUGAAAAAAQABADzAAAACAYAAAAA&#10;" filled="f" strokecolor="black [3213]" strokeweight="1.5pt"/>
            </w:pict>
          </mc:Fallback>
        </mc:AlternateContent>
      </w:r>
      <w:r w:rsidR="0054246E">
        <w:rPr>
          <w:rFonts w:ascii="Arial" w:hAnsi="Arial" w:cs="Arial"/>
          <w:noProof/>
          <w:sz w:val="28"/>
          <w:szCs w:val="28"/>
          <w:lang w:eastAsia="en-GB"/>
        </w:rPr>
        <mc:AlternateContent>
          <mc:Choice Requires="wps">
            <w:drawing>
              <wp:anchor distT="0" distB="0" distL="114300" distR="114300" simplePos="0" relativeHeight="251675648" behindDoc="0" locked="0" layoutInCell="1" allowOverlap="1" wp14:anchorId="52D3EF27" wp14:editId="6DE91E43">
                <wp:simplePos x="0" y="0"/>
                <wp:positionH relativeFrom="column">
                  <wp:posOffset>6976872</wp:posOffset>
                </wp:positionH>
                <wp:positionV relativeFrom="paragraph">
                  <wp:posOffset>-70485</wp:posOffset>
                </wp:positionV>
                <wp:extent cx="2524125" cy="3219450"/>
                <wp:effectExtent l="0" t="0" r="0" b="0"/>
                <wp:wrapNone/>
                <wp:docPr id="1024292163" name="Text Box 17"/>
                <wp:cNvGraphicFramePr/>
                <a:graphic xmlns:a="http://schemas.openxmlformats.org/drawingml/2006/main">
                  <a:graphicData uri="http://schemas.microsoft.com/office/word/2010/wordprocessingShape">
                    <wps:wsp>
                      <wps:cNvSpPr/>
                      <wps:spPr>
                        <a:xfrm>
                          <a:off x="0" y="0"/>
                          <a:ext cx="2524125" cy="3219450"/>
                        </a:xfrm>
                        <a:prstGeom prst="rect">
                          <a:avLst/>
                        </a:prstGeom>
                        <a:noFill/>
                        <a:ln w="6350">
                          <a:noFill/>
                        </a:ln>
                      </wps:spPr>
                      <wps:txbx>
                        <w:txbxContent>
                          <w:p w14:paraId="44AB2ACE" w14:textId="77777777" w:rsidR="000E3727" w:rsidRDefault="009F64B1" w:rsidP="000E3727">
                            <w:pPr>
                              <w:spacing w:line="276" w:lineRule="auto"/>
                              <w:jc w:val="center"/>
                              <w:rPr>
                                <w:rFonts w:ascii="Calibri" w:hAnsi="Calibri" w:cs="Calibri"/>
                                <w:b/>
                                <w:bCs/>
                                <w:kern w:val="0"/>
                                <w:sz w:val="28"/>
                                <w:szCs w:val="28"/>
                                <w:lang w:val="en-US"/>
                                <w14:ligatures w14:val="none"/>
                              </w:rPr>
                            </w:pPr>
                            <w:r>
                              <w:rPr>
                                <w:rFonts w:ascii="Calibri" w:hAnsi="Calibri" w:cs="Calibri"/>
                                <w:b/>
                                <w:bCs/>
                                <w:sz w:val="28"/>
                                <w:szCs w:val="28"/>
                                <w:u w:val="single"/>
                                <w:lang w:val="en-US"/>
                              </w:rPr>
                              <w:t>Topics</w:t>
                            </w:r>
                          </w:p>
                          <w:p w14:paraId="75960B3B" w14:textId="77777777" w:rsidR="000E3727" w:rsidRDefault="009F64B1" w:rsidP="000E3727">
                            <w:pPr>
                              <w:spacing w:line="276" w:lineRule="auto"/>
                              <w:jc w:val="center"/>
                              <w:rPr>
                                <w:rFonts w:ascii="Calibri" w:hAnsi="Calibri" w:cs="Calibri"/>
                                <w:sz w:val="26"/>
                                <w:szCs w:val="26"/>
                                <w:lang w:val="en-US"/>
                              </w:rPr>
                            </w:pPr>
                            <w:r>
                              <w:rPr>
                                <w:rFonts w:ascii="Calibri" w:hAnsi="Calibri" w:cs="Calibri"/>
                                <w:sz w:val="26"/>
                                <w:szCs w:val="26"/>
                                <w:lang w:val="en-US"/>
                              </w:rPr>
                              <w:t>History – Ancient Civilisations</w:t>
                            </w:r>
                          </w:p>
                          <w:p w14:paraId="1839D3F1" w14:textId="77777777" w:rsidR="000E3727" w:rsidRDefault="009F64B1" w:rsidP="000E3727">
                            <w:pPr>
                              <w:spacing w:line="276" w:lineRule="auto"/>
                              <w:jc w:val="center"/>
                              <w:rPr>
                                <w:rFonts w:ascii="Calibri" w:hAnsi="Calibri" w:cs="Calibri"/>
                                <w:sz w:val="26"/>
                                <w:szCs w:val="26"/>
                                <w:lang w:val="en-US"/>
                              </w:rPr>
                            </w:pPr>
                            <w:r>
                              <w:rPr>
                                <w:rFonts w:ascii="Calibri" w:hAnsi="Calibri" w:cs="Calibri"/>
                                <w:sz w:val="26"/>
                                <w:szCs w:val="26"/>
                                <w:lang w:val="en-US"/>
                              </w:rPr>
                              <w:t>PSHE – Valuing Difference</w:t>
                            </w:r>
                          </w:p>
                          <w:p w14:paraId="7D84819D" w14:textId="77777777" w:rsidR="000E3727" w:rsidRDefault="009F64B1" w:rsidP="000E3727">
                            <w:pPr>
                              <w:spacing w:line="276" w:lineRule="auto"/>
                              <w:jc w:val="center"/>
                              <w:rPr>
                                <w:rFonts w:ascii="Calibri" w:hAnsi="Calibri" w:cs="Calibri"/>
                                <w:sz w:val="26"/>
                                <w:szCs w:val="26"/>
                                <w:lang w:val="en-US"/>
                              </w:rPr>
                            </w:pPr>
                            <w:r>
                              <w:rPr>
                                <w:rFonts w:ascii="Calibri" w:hAnsi="Calibri" w:cs="Calibri"/>
                                <w:sz w:val="26"/>
                                <w:szCs w:val="26"/>
                                <w:lang w:val="en-US"/>
                              </w:rPr>
                              <w:t>Music – Charanga</w:t>
                            </w:r>
                          </w:p>
                          <w:p w14:paraId="5F6D65A9" w14:textId="77777777" w:rsidR="000E3727" w:rsidRDefault="009F64B1" w:rsidP="000E3727">
                            <w:pPr>
                              <w:spacing w:line="276" w:lineRule="auto"/>
                              <w:jc w:val="center"/>
                              <w:rPr>
                                <w:rFonts w:ascii="Calibri" w:hAnsi="Calibri" w:cs="Calibri"/>
                                <w:sz w:val="26"/>
                                <w:szCs w:val="26"/>
                                <w:lang w:val="en-US"/>
                              </w:rPr>
                            </w:pPr>
                            <w:r>
                              <w:rPr>
                                <w:rFonts w:ascii="Calibri" w:hAnsi="Calibri" w:cs="Calibri"/>
                                <w:sz w:val="26"/>
                                <w:szCs w:val="26"/>
                                <w:lang w:val="en-US"/>
                              </w:rPr>
                              <w:t>Art – Drawing Skills</w:t>
                            </w:r>
                          </w:p>
                          <w:p w14:paraId="02E1E787" w14:textId="77777777" w:rsidR="000E3727" w:rsidRDefault="009F64B1" w:rsidP="000E3727">
                            <w:pPr>
                              <w:spacing w:line="276" w:lineRule="auto"/>
                              <w:jc w:val="center"/>
                              <w:rPr>
                                <w:rFonts w:ascii="Calibri" w:hAnsi="Calibri" w:cs="Calibri"/>
                                <w:color w:val="000000"/>
                                <w:sz w:val="26"/>
                                <w:szCs w:val="26"/>
                                <w:lang w:val="en-US"/>
                              </w:rPr>
                            </w:pPr>
                            <w:r>
                              <w:rPr>
                                <w:rFonts w:ascii="Calibri" w:hAnsi="Calibri" w:cs="Calibri"/>
                                <w:color w:val="000000"/>
                                <w:sz w:val="26"/>
                                <w:szCs w:val="26"/>
                                <w:lang w:val="en-US"/>
                              </w:rPr>
                              <w:t>Spanish - Hola</w:t>
                            </w:r>
                          </w:p>
                        </w:txbxContent>
                      </wps:txbx>
                      <wps:bodyPr spcFirstLastPara="0" wrap="square" lIns="91440" tIns="45720" rIns="91440" bIns="45720" anchor="t">
                        <a:noAutofit/>
                      </wps:bodyPr>
                    </wps:wsp>
                  </a:graphicData>
                </a:graphic>
                <wp14:sizeRelV relativeFrom="margin">
                  <wp14:pctHeight>0</wp14:pctHeight>
                </wp14:sizeRelV>
              </wp:anchor>
            </w:drawing>
          </mc:Choice>
          <mc:Fallback>
            <w:pict>
              <v:rect w14:anchorId="52D3EF27" id="Text Box 17" o:spid="_x0000_s1029" style="position:absolute;margin-left:549.35pt;margin-top:-5.55pt;width:198.75pt;height:253.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OPt0QEAAIADAAAOAAAAZHJzL2Uyb0RvYy54bWysU9tu2zAMfR+wfxD0vvgSJ12COMWGIsOA&#10;YgvQ7gMUWYoFSKImKbHz96OUNM3at2EvsiiShzyH9Op+NJochQ8KbEurSUmJsBw6Zfct/fW8+fSZ&#10;khCZ7ZgGK1p6EoHerz9+WA1uKWroQXfCEwSxYTm4lvYxumVRBN4Lw8IEnLDolOANi2j6fdF5NiC6&#10;0UVdlvNiAN85D1yEgK8PZyddZ3wpBY8/pQwiEt1S7C3m0+dzl85ivWLLvWeuV/zSBvuHLgxTFote&#10;oR5YZOTg1Tsoo7iHADJOOJgCpFRcZA7IpirfsHnqmROZC4oT3FWm8P9g+Y/j1hPV4ezKuqkXdTWf&#10;UmKZwVk9izGSrzCS6i7pNLiwxPAnt/UXK+A1kR6lN+mLdMiYtT1dtU0YHB/rWd1U9YwSjr5pXS2a&#10;WVa/eE13PsRvAgxJl5Z6HF7WlB0fQ8SSGPoSkqpZ2Cit8wC1JUNL51OE/MuDGdpiYmr93Gy6xXE3&#10;ZsrTF1o76E4oQ3B8o7D2IwtxyzwuAq7MgMvR0vD7wLygRH+3qP6iapq0TdloZnc1Gv7Ws7v1MMt7&#10;wJ07s7Hw5RBBqswotXMufukSx5yJXlYy7dGtnaNef5z1HwAAAP//AwBQSwMEFAAGAAgAAAAhAFAS&#10;Br3kAAAADQEAAA8AAABkcnMvZG93bnJldi54bWxMj8tOwzAQRfdI/IM1SGxQ66T0lRCnQgiEBGJB&#10;2g07J54mgXgc2W4S+HrcFSyv5ujeM9lu0h0b0LrWkIB4HgFDqoxqqRZw2D/NtsCcl6RkZwgFfKOD&#10;XX55kclUmZHecSh8zUIJuVQKaLzvU85d1aCWbm56pHA7GqulD9HWXFk5hnLd8UUUrbmWLYWFRvb4&#10;0GD1VZy0gNvPzXgYVo8/eFOU+vjy8fq8f7NCXF9N93fAPE7+D4azflCHPDiV5kTKsS7kKNluAitg&#10;FscxsDOyTNYLYKWAZbJKgOcZ//9F/gsAAP//AwBQSwECLQAUAAYACAAAACEAtoM4kv4AAADhAQAA&#10;EwAAAAAAAAAAAAAAAAAAAAAAW0NvbnRlbnRfVHlwZXNdLnhtbFBLAQItABQABgAIAAAAIQA4/SH/&#10;1gAAAJQBAAALAAAAAAAAAAAAAAAAAC8BAABfcmVscy8ucmVsc1BLAQItABQABgAIAAAAIQAEPOPt&#10;0QEAAIADAAAOAAAAAAAAAAAAAAAAAC4CAABkcnMvZTJvRG9jLnhtbFBLAQItABQABgAIAAAAIQBQ&#10;Ega95AAAAA0BAAAPAAAAAAAAAAAAAAAAACsEAABkcnMvZG93bnJldi54bWxQSwUGAAAAAAQABADz&#10;AAAAPAUAAAAA&#10;" filled="f" stroked="f" strokeweight=".5pt">
                <v:textbox>
                  <w:txbxContent>
                    <w:p w14:paraId="44AB2ACE" w14:textId="77777777" w:rsidR="000E3727" w:rsidRDefault="009F64B1" w:rsidP="000E3727">
                      <w:pPr>
                        <w:spacing w:line="276" w:lineRule="auto"/>
                        <w:jc w:val="center"/>
                        <w:rPr>
                          <w:rFonts w:ascii="Calibri" w:hAnsi="Calibri" w:cs="Calibri"/>
                          <w:b/>
                          <w:bCs/>
                          <w:kern w:val="0"/>
                          <w:sz w:val="28"/>
                          <w:szCs w:val="28"/>
                          <w:lang w:val="en-US"/>
                          <w14:ligatures w14:val="none"/>
                        </w:rPr>
                      </w:pPr>
                      <w:r>
                        <w:rPr>
                          <w:rFonts w:ascii="Calibri" w:hAnsi="Calibri" w:cs="Calibri"/>
                          <w:b/>
                          <w:bCs/>
                          <w:sz w:val="28"/>
                          <w:szCs w:val="28"/>
                          <w:u w:val="single"/>
                          <w:lang w:val="en-US"/>
                        </w:rPr>
                        <w:t>Topics</w:t>
                      </w:r>
                    </w:p>
                    <w:p w14:paraId="75960B3B" w14:textId="77777777" w:rsidR="000E3727" w:rsidRDefault="009F64B1" w:rsidP="000E3727">
                      <w:pPr>
                        <w:spacing w:line="276" w:lineRule="auto"/>
                        <w:jc w:val="center"/>
                        <w:rPr>
                          <w:rFonts w:ascii="Calibri" w:hAnsi="Calibri" w:cs="Calibri"/>
                          <w:sz w:val="26"/>
                          <w:szCs w:val="26"/>
                          <w:lang w:val="en-US"/>
                        </w:rPr>
                      </w:pPr>
                      <w:r>
                        <w:rPr>
                          <w:rFonts w:ascii="Calibri" w:hAnsi="Calibri" w:cs="Calibri"/>
                          <w:sz w:val="26"/>
                          <w:szCs w:val="26"/>
                          <w:lang w:val="en-US"/>
                        </w:rPr>
                        <w:t>History – Ancient Civilisations</w:t>
                      </w:r>
                    </w:p>
                    <w:p w14:paraId="1839D3F1" w14:textId="77777777" w:rsidR="000E3727" w:rsidRDefault="009F64B1" w:rsidP="000E3727">
                      <w:pPr>
                        <w:spacing w:line="276" w:lineRule="auto"/>
                        <w:jc w:val="center"/>
                        <w:rPr>
                          <w:rFonts w:ascii="Calibri" w:hAnsi="Calibri" w:cs="Calibri"/>
                          <w:sz w:val="26"/>
                          <w:szCs w:val="26"/>
                          <w:lang w:val="en-US"/>
                        </w:rPr>
                      </w:pPr>
                      <w:r>
                        <w:rPr>
                          <w:rFonts w:ascii="Calibri" w:hAnsi="Calibri" w:cs="Calibri"/>
                          <w:sz w:val="26"/>
                          <w:szCs w:val="26"/>
                          <w:lang w:val="en-US"/>
                        </w:rPr>
                        <w:t>PSHE – Valuing Difference</w:t>
                      </w:r>
                    </w:p>
                    <w:p w14:paraId="7D84819D" w14:textId="77777777" w:rsidR="000E3727" w:rsidRDefault="009F64B1" w:rsidP="000E3727">
                      <w:pPr>
                        <w:spacing w:line="276" w:lineRule="auto"/>
                        <w:jc w:val="center"/>
                        <w:rPr>
                          <w:rFonts w:ascii="Calibri" w:hAnsi="Calibri" w:cs="Calibri"/>
                          <w:sz w:val="26"/>
                          <w:szCs w:val="26"/>
                          <w:lang w:val="en-US"/>
                        </w:rPr>
                      </w:pPr>
                      <w:r>
                        <w:rPr>
                          <w:rFonts w:ascii="Calibri" w:hAnsi="Calibri" w:cs="Calibri"/>
                          <w:sz w:val="26"/>
                          <w:szCs w:val="26"/>
                          <w:lang w:val="en-US"/>
                        </w:rPr>
                        <w:t>Music – Charanga</w:t>
                      </w:r>
                    </w:p>
                    <w:p w14:paraId="5F6D65A9" w14:textId="77777777" w:rsidR="000E3727" w:rsidRDefault="009F64B1" w:rsidP="000E3727">
                      <w:pPr>
                        <w:spacing w:line="276" w:lineRule="auto"/>
                        <w:jc w:val="center"/>
                        <w:rPr>
                          <w:rFonts w:ascii="Calibri" w:hAnsi="Calibri" w:cs="Calibri"/>
                          <w:sz w:val="26"/>
                          <w:szCs w:val="26"/>
                          <w:lang w:val="en-US"/>
                        </w:rPr>
                      </w:pPr>
                      <w:r>
                        <w:rPr>
                          <w:rFonts w:ascii="Calibri" w:hAnsi="Calibri" w:cs="Calibri"/>
                          <w:sz w:val="26"/>
                          <w:szCs w:val="26"/>
                          <w:lang w:val="en-US"/>
                        </w:rPr>
                        <w:t>Art – Drawing Skills</w:t>
                      </w:r>
                    </w:p>
                    <w:p w14:paraId="02E1E787" w14:textId="77777777" w:rsidR="000E3727" w:rsidRDefault="009F64B1" w:rsidP="000E3727">
                      <w:pPr>
                        <w:spacing w:line="276" w:lineRule="auto"/>
                        <w:jc w:val="center"/>
                        <w:rPr>
                          <w:rFonts w:ascii="Calibri" w:hAnsi="Calibri" w:cs="Calibri"/>
                          <w:color w:val="000000"/>
                          <w:sz w:val="26"/>
                          <w:szCs w:val="26"/>
                          <w:lang w:val="en-US"/>
                        </w:rPr>
                      </w:pPr>
                      <w:r>
                        <w:rPr>
                          <w:rFonts w:ascii="Calibri" w:hAnsi="Calibri" w:cs="Calibri"/>
                          <w:color w:val="000000"/>
                          <w:sz w:val="26"/>
                          <w:szCs w:val="26"/>
                          <w:lang w:val="en-US"/>
                        </w:rPr>
                        <w:t>Spanish - Hola</w:t>
                      </w:r>
                    </w:p>
                  </w:txbxContent>
                </v:textbox>
              </v:rect>
            </w:pict>
          </mc:Fallback>
        </mc:AlternateContent>
      </w:r>
      <w:r w:rsidR="0054246E">
        <w:rPr>
          <w:rFonts w:ascii="Arial" w:hAnsi="Arial" w:cs="Arial"/>
          <w:noProof/>
          <w:sz w:val="28"/>
          <w:szCs w:val="28"/>
          <w:lang w:eastAsia="en-GB"/>
        </w:rPr>
        <mc:AlternateContent>
          <mc:Choice Requires="wps">
            <w:drawing>
              <wp:anchor distT="0" distB="0" distL="114300" distR="114300" simplePos="0" relativeHeight="251674624" behindDoc="0" locked="0" layoutInCell="1" allowOverlap="1" wp14:anchorId="716105C9" wp14:editId="2D0C8DA6">
                <wp:simplePos x="0" y="0"/>
                <wp:positionH relativeFrom="column">
                  <wp:posOffset>6858000</wp:posOffset>
                </wp:positionH>
                <wp:positionV relativeFrom="paragraph">
                  <wp:posOffset>-79248</wp:posOffset>
                </wp:positionV>
                <wp:extent cx="2758440" cy="2054352"/>
                <wp:effectExtent l="0" t="0" r="22860" b="22225"/>
                <wp:wrapNone/>
                <wp:docPr id="619200105" name="Rectangle 16"/>
                <wp:cNvGraphicFramePr/>
                <a:graphic xmlns:a="http://schemas.openxmlformats.org/drawingml/2006/main">
                  <a:graphicData uri="http://schemas.microsoft.com/office/word/2010/wordprocessingShape">
                    <wps:wsp>
                      <wps:cNvSpPr/>
                      <wps:spPr>
                        <a:xfrm>
                          <a:off x="0" y="0"/>
                          <a:ext cx="2758440" cy="2054352"/>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03DBE8" id="Rectangle 16" o:spid="_x0000_s1026" style="position:absolute;margin-left:540pt;margin-top:-6.25pt;width:217.2pt;height:161.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oyJoAIAAJgFAAAOAAAAZHJzL2Uyb0RvYy54bWysVE1v2zAMvQ/YfxB0X21ncT+MOkXQosOA&#10;oi3aDj2rshQbkEVNUuJkv36U5DhBV+ww7GJLIvkoPj3y8mrbK7IR1nWga1qc5JQIzaHp9KqmP15u&#10;v5xT4jzTDVOgRU13wtGrxedPl4OpxAxaUI2wBEG0qwZT09Z7U2WZ463omTsBIzQaJdieedzaVdZY&#10;NiB6r7JZnp9mA9jGWODCOTy9SUa6iPhSCu4fpHTCE1VTvJuPXxu/b+GbLS5ZtbLMtB0fr8H+4RY9&#10;6zQmnaBumGdkbbs/oPqOW3Ag/QmHPgMpOy5iDVhNkb+r5rllRsRakBxnJprc/4Pl95tHS7qmpqfF&#10;BRJa5CUlmvX4VE9IHtMrJUhxGngajKvQ/dk82nHncBmK3krbhz+WQ7aR293Erdh6wvFwdlaez+f4&#10;BBxts7ycfy1nATU7hBvr/DcBPQmLmlrMHzllmzvnk+veJWTTcNspheesUpoMqL6LvMxjhAPVNcEa&#10;jFFL4lpZsmGoAr8txrxHXngLpfEyocZUVVz5nRIJ/0lIZCnUkRIEfR4wGedC+yKZWtaIlKoo8zxK&#10;DOGnW8SSlUbAgCzxkhP2CPAxdiJg9A+hIsp7Ch4r/1vwFBEzg/ZTcN9psB9VprCqMXPy35OUqAks&#10;vUGzQw1ZSM3lDL/t8AHvmPOPzGI34aPjhPAP+JEK8KFgXFHSgv310XnwR5GjlZIBu7Om7ueaWUGJ&#10;+q5R/hdF1JKPm3l5NsMc9tjydmzR6/4a8OkLnEWGx2Xw92q/lBb6Vxwky5AVTUxzzF1T7u1+c+3T&#10;1MBRxMVyGd2whQ3zd/rZ8AAeWA0Cfdm+MmtGFXtsgHvYdzKr3ok5+YZIDcu1B9lFpR94HfnG9o/C&#10;GUdVmC/H++h1GKiL3wAAAP//AwBQSwMEFAAGAAgAAAAhAHzlWDjiAAAADQEAAA8AAABkcnMvZG93&#10;bnJldi54bWxMj8tOwzAURPdI/IN1kdi1tvtAVYhTofKQQN00sOnOiW/jiPg6it00/D3uCpajGc2c&#10;ybeT69iIQ2g9KZBzAQyp9qalRsHX5+tsAyxETUZ3nlDBDwbYFrc3uc6Mv9ABxzI2LJVQyLQCG2Of&#10;cR5qi06Hue+Rknfyg9MxyaHhZtCXVO46vhDigTvdUlqwusedxfq7PDsFp75a7o+Hoyir94/dy5ux&#10;/Hm0St3fTU+PwCJO8S8MV/yEDkViqvyZTGBd0mIj0pmoYCYXa2DXyFquVsAqBUspBfAi5/9fFL8A&#10;AAD//wMAUEsBAi0AFAAGAAgAAAAhALaDOJL+AAAA4QEAABMAAAAAAAAAAAAAAAAAAAAAAFtDb250&#10;ZW50X1R5cGVzXS54bWxQSwECLQAUAAYACAAAACEAOP0h/9YAAACUAQAACwAAAAAAAAAAAAAAAAAv&#10;AQAAX3JlbHMvLnJlbHNQSwECLQAUAAYACAAAACEAgWqMiaACAACYBQAADgAAAAAAAAAAAAAAAAAu&#10;AgAAZHJzL2Uyb0RvYy54bWxQSwECLQAUAAYACAAAACEAfOVYOOIAAAANAQAADwAAAAAAAAAAAAAA&#10;AAD6BAAAZHJzL2Rvd25yZXYueG1sUEsFBgAAAAAEAAQA8wAAAAkGAAAAAA==&#10;" filled="f" strokecolor="black [3213]" strokeweight="1.5pt"/>
            </w:pict>
          </mc:Fallback>
        </mc:AlternateContent>
      </w:r>
      <w:r w:rsidR="008C58C2">
        <w:rPr>
          <w:rFonts w:ascii="Arial" w:hAnsi="Arial" w:cs="Arial"/>
          <w:noProof/>
          <w:sz w:val="28"/>
          <w:szCs w:val="28"/>
          <w:lang w:eastAsia="en-GB"/>
        </w:rPr>
        <mc:AlternateContent>
          <mc:Choice Requires="wps">
            <w:drawing>
              <wp:anchor distT="0" distB="0" distL="114300" distR="114300" simplePos="0" relativeHeight="251672576" behindDoc="0" locked="0" layoutInCell="1" allowOverlap="1" wp14:anchorId="55C9D7E4" wp14:editId="4B4C1CB0">
                <wp:simplePos x="0" y="0"/>
                <wp:positionH relativeFrom="column">
                  <wp:posOffset>3641969</wp:posOffset>
                </wp:positionH>
                <wp:positionV relativeFrom="paragraph">
                  <wp:posOffset>-625231</wp:posOffset>
                </wp:positionV>
                <wp:extent cx="2954216" cy="3196493"/>
                <wp:effectExtent l="0" t="0" r="0" b="4445"/>
                <wp:wrapNone/>
                <wp:docPr id="4614019" name="Text Box 14"/>
                <wp:cNvGraphicFramePr/>
                <a:graphic xmlns:a="http://schemas.openxmlformats.org/drawingml/2006/main">
                  <a:graphicData uri="http://schemas.microsoft.com/office/word/2010/wordprocessingShape">
                    <wps:wsp>
                      <wps:cNvSpPr txBox="1"/>
                      <wps:spPr>
                        <a:xfrm>
                          <a:off x="0" y="0"/>
                          <a:ext cx="2954216" cy="3196493"/>
                        </a:xfrm>
                        <a:prstGeom prst="rect">
                          <a:avLst/>
                        </a:prstGeom>
                        <a:solidFill>
                          <a:schemeClr val="lt1"/>
                        </a:solidFill>
                        <a:ln w="6350">
                          <a:noFill/>
                        </a:ln>
                      </wps:spPr>
                      <wps:txbx>
                        <w:txbxContent>
                          <w:p w14:paraId="7AA29665" w14:textId="77777777" w:rsidR="008C58C2" w:rsidRPr="008C58C2" w:rsidRDefault="008C58C2" w:rsidP="008C58C2">
                            <w:pPr>
                              <w:rPr>
                                <w:b/>
                                <w:bCs/>
                                <w:sz w:val="26"/>
                                <w:szCs w:val="26"/>
                              </w:rPr>
                            </w:pPr>
                            <w:r w:rsidRPr="008C58C2">
                              <w:rPr>
                                <w:b/>
                                <w:bCs/>
                                <w:sz w:val="26"/>
                                <w:szCs w:val="26"/>
                              </w:rPr>
                              <w:t>PE: Games – Rugby and OOA</w:t>
                            </w:r>
                          </w:p>
                          <w:p w14:paraId="4C2019F1" w14:textId="22F65943" w:rsidR="008C58C2" w:rsidRPr="008C58C2" w:rsidRDefault="008C58C2" w:rsidP="008C58C2">
                            <w:pPr>
                              <w:rPr>
                                <w:sz w:val="26"/>
                                <w:szCs w:val="26"/>
                              </w:rPr>
                            </w:pPr>
                            <w:r w:rsidRPr="008C58C2">
                              <w:rPr>
                                <w:sz w:val="26"/>
                                <w:szCs w:val="26"/>
                              </w:rPr>
                              <w:t>Our PE days are Tuesdays and Thursdays. We will be developing attacking and defending strategies in Rugby and teamwork and problem solving in OOA.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C9D7E4" id="Text Box 14" o:spid="_x0000_s1030" type="#_x0000_t202" style="position:absolute;margin-left:286.75pt;margin-top:-49.25pt;width:232.6pt;height:251.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3ZGSwIAAIgEAAAOAAAAZHJzL2Uyb0RvYy54bWysVMGO2jAQvVfqP1i+lyQQ6BIRVpQVVaXV&#10;7kpQ7dk4DonkeFzbkNCv79ghLN32VPVixjOT55n3Zljcd40kJ2FsDSqnySimRCgORa0OOf2+23y6&#10;o8Q6pgomQYmcnoWl98uPHxatzsQYKpCFMARBlM1andPKOZ1FkeWVaJgdgRYKgyWYhjm8mkNUGNYi&#10;eiOjcRzPohZMoQ1wYS16H/ogXQb8shTcPZelFY7InGJtLpwmnHt/RssFyw6G6armlzLYP1TRsFrh&#10;o1eoB+YYOZr6D6im5gYslG7EoYmgLGsuQg/YTRK/62ZbMS1CL0iO1Vea7P+D5U+nF0PqIqfpLEnj&#10;ZE6JYg0KtROdI1+gI0nqSWq1zTB3qzHbdehHsQe/RafvvStN43+xK4JxpPt8pdijcXSO59N0nMwo&#10;4RibJPNZOp94nOjtc22s+yqgId7IqUENA7Xs9Ghdnzqk+NcsyLrY1FKGi58bsZaGnBgqLl0oEsF/&#10;y5KKtDmdTaZxAFbgP++RpcJafLN9U95y3b7rGRoa3kNxRh4M9ONkNd/UWOsjs+6FGZwfbB13wj3j&#10;UUrAt+BiUVKB+fk3v89HWTFKSYvzmFP748iMoER+Uyj4PElTP8Dhkk4/j/FibiP724g6NmtAAhLc&#10;Ps2D6fOdHMzSQPOKq7Pyr2KIKY5v59QN5tr1W4Krx8VqFZJwZDVzj2qruYf2hHsldt0rM/oil0Ol&#10;n2CYXJa9U63P9V8qWB0dlHWQ1PPcs3qhH8c9DMVlNf0+3d5D1tsfyPIXAAAA//8DAFBLAwQUAAYA&#10;CAAAACEAusfVAuMAAAAMAQAADwAAAGRycy9kb3ducmV2LnhtbEyPy07DMBBF90j8gzVIbFBrQ5om&#10;DZlUCPGQ2NEUEDs3NklEPI5iNwl/j7uC3Yzm6M65+XY2HRv14FpLCNdLAUxTZVVLNcK+fFykwJyX&#10;pGRnSSP8aAfb4vwsl5myE73qcedrFkLIZRKh8b7POHdVo410S9trCrcvOxjpwzrUXA1yCuGm4zdC&#10;rLmRLYUPjez1faOr793RIHxe1R8vbn56m6I46h+exzJ5VyXi5cV8dwvM69n/wXDSD+pQBKeDPZJy&#10;rEOIkygOKMJik4bhRIgoTYAdEFZitQFe5Px/ieIXAAD//wMAUEsBAi0AFAAGAAgAAAAhALaDOJL+&#10;AAAA4QEAABMAAAAAAAAAAAAAAAAAAAAAAFtDb250ZW50X1R5cGVzXS54bWxQSwECLQAUAAYACAAA&#10;ACEAOP0h/9YAAACUAQAACwAAAAAAAAAAAAAAAAAvAQAAX3JlbHMvLnJlbHNQSwECLQAUAAYACAAA&#10;ACEA8Bd2RksCAACIBAAADgAAAAAAAAAAAAAAAAAuAgAAZHJzL2Uyb0RvYy54bWxQSwECLQAUAAYA&#10;CAAAACEAusfVAuMAAAAMAQAADwAAAAAAAAAAAAAAAAClBAAAZHJzL2Rvd25yZXYueG1sUEsFBgAA&#10;AAAEAAQA8wAAALUFAAAAAA==&#10;" fillcolor="white [3201]" stroked="f" strokeweight=".5pt">
                <v:textbox>
                  <w:txbxContent>
                    <w:p w14:paraId="7AA29665" w14:textId="77777777" w:rsidR="008C58C2" w:rsidRPr="008C58C2" w:rsidRDefault="008C58C2" w:rsidP="008C58C2">
                      <w:pPr>
                        <w:rPr>
                          <w:b/>
                          <w:bCs/>
                          <w:sz w:val="26"/>
                          <w:szCs w:val="26"/>
                        </w:rPr>
                      </w:pPr>
                      <w:r w:rsidRPr="008C58C2">
                        <w:rPr>
                          <w:b/>
                          <w:bCs/>
                          <w:sz w:val="26"/>
                          <w:szCs w:val="26"/>
                        </w:rPr>
                        <w:t>PE: Games – Rugby and OOA</w:t>
                      </w:r>
                    </w:p>
                    <w:p w14:paraId="4C2019F1" w14:textId="22F65943" w:rsidR="008C58C2" w:rsidRPr="008C58C2" w:rsidRDefault="008C58C2" w:rsidP="008C58C2">
                      <w:pPr>
                        <w:rPr>
                          <w:sz w:val="26"/>
                          <w:szCs w:val="26"/>
                        </w:rPr>
                      </w:pPr>
                      <w:r w:rsidRPr="008C58C2">
                        <w:rPr>
                          <w:sz w:val="26"/>
                          <w:szCs w:val="26"/>
                        </w:rPr>
                        <w:t>Our PE days are Tuesdays and Thursdays. We will be developing attacking and defending strategies in Rugby and teamwork and problem solving in OOA.</w:t>
                      </w:r>
                    </w:p>
                  </w:txbxContent>
                </v:textbox>
              </v:shape>
            </w:pict>
          </mc:Fallback>
        </mc:AlternateContent>
      </w:r>
      <w:r w:rsidR="008C58C2">
        <w:rPr>
          <w:rFonts w:ascii="Arial" w:hAnsi="Arial" w:cs="Arial"/>
          <w:noProof/>
          <w:sz w:val="28"/>
          <w:szCs w:val="28"/>
          <w:lang w:eastAsia="en-GB"/>
        </w:rPr>
        <mc:AlternateContent>
          <mc:Choice Requires="wps">
            <w:drawing>
              <wp:anchor distT="0" distB="0" distL="114300" distR="114300" simplePos="0" relativeHeight="251671552" behindDoc="0" locked="0" layoutInCell="1" allowOverlap="1" wp14:anchorId="5FFE83A7" wp14:editId="3CF20D30">
                <wp:simplePos x="0" y="0"/>
                <wp:positionH relativeFrom="column">
                  <wp:posOffset>3563815</wp:posOffset>
                </wp:positionH>
                <wp:positionV relativeFrom="paragraph">
                  <wp:posOffset>-640862</wp:posOffset>
                </wp:positionV>
                <wp:extent cx="3141785" cy="3282462"/>
                <wp:effectExtent l="0" t="0" r="20955" b="13335"/>
                <wp:wrapNone/>
                <wp:docPr id="789056036" name="Rectangle 13"/>
                <wp:cNvGraphicFramePr/>
                <a:graphic xmlns:a="http://schemas.openxmlformats.org/drawingml/2006/main">
                  <a:graphicData uri="http://schemas.microsoft.com/office/word/2010/wordprocessingShape">
                    <wps:wsp>
                      <wps:cNvSpPr/>
                      <wps:spPr>
                        <a:xfrm>
                          <a:off x="0" y="0"/>
                          <a:ext cx="3141785" cy="3282462"/>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F0E0B7" id="Rectangle 13" o:spid="_x0000_s1026" style="position:absolute;margin-left:280.6pt;margin-top:-50.45pt;width:247.4pt;height:258.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YKrogIAAJgFAAAOAAAAZHJzL2Uyb0RvYy54bWysVE1v2zAMvQ/YfxB0X/2Rj6ZGnSJo0WFA&#10;0RZth55VWYoNyKImKXGyXz9KdpygLXYYdpElkXwUnx95ebVrFdkK6xrQJc3OUkqE5lA1el3Sny+3&#10;3xaUOM90xRRoUdK9cPRq+fXLZWcKkUMNqhKWIIh2RWdKWntviiRxvBYtc2dghEajBNsyj0e7TirL&#10;OkRvVZKn6TzpwFbGAhfO4e1Nb6TLiC+l4P5BSic8USXFt/m42ri+hTVZXrJibZmpGz48g/3DK1rW&#10;aEw6Qt0wz8jGNh+g2oZbcCD9GYc2ASkbLmINWE2WvqvmuWZGxFqQHGdGmtz/g+X320dLmqqk54uL&#10;dDZPJ3NKNGvxVz0heUyvlSDZJPDUGVeg+7N5tMPJ4TYUvZO2DV8sh+wit/uRW7HzhOPlJJtm54sZ&#10;JRxtk3yRT+d5QE2O4cY6/11AS8KmpBbzR07Z9s753vXgErJpuG2UwntWKE06VB8WkMYIB6qpgjUY&#10;o5bEtbJky1AFfpcNeU+88BVK42NCjX1Vcef3SvT4T0IiS1hH3icI+jxiMs6F9llvqlkl+lTZLE2j&#10;xBB+fEUsWWkEDMgSHzliDwCfY/cEDP4hVER5j8FD5X8LHiNiZtB+DG4bDfazyhRWNWTu/Q8k9dQE&#10;lt6g2qOGLPTN5Qy/bfAH3jHnH5nFbsK+wwnhH3CRCvBHwbCjpAb7+7P74I8iRyslHXZnSd2vDbOC&#10;EvVDo/wvsuk0tHM8TGfnOR7sqeXt1KI37TXgr89wFhket8Hfq8NWWmhfcZCsQlY0Mc0xd0m5t4fD&#10;te+nBo4iLlar6IYtbJi/08+GB/DAahDoy+6VWTOo2GMD3MOhk1nxTsy9b4jUsNp4kE1U+pHXgW9s&#10;/yicYVSF+XJ6jl7Hgbr8AwAA//8DAFBLAwQUAAYACAAAACEAUP3WUOMAAAANAQAADwAAAGRycy9k&#10;b3ducmV2LnhtbEyPy07DMBBF90j8gzVI7Fo7hUYQMqmq8pBAbBrYdOfE0zhqbEexm4a/r7squxnN&#10;0Z1z89VkOjbS4FtnEZK5AEa2dqq1DcLvz/vsCZgP0irZOUsIf+RhVdze5DJT7mS3NJahYTHE+kwi&#10;6BD6jHNfazLSz11PNt72bjAyxHVouBrkKYabji+ESLmRrY0ftOxpo6k+lEeDsO+rh+/ddifK6vNr&#10;8/ahNH8dNeL93bR+ARZoClcYLvpRHYroVLmjVZ51CMs0WUQUYZYI8QzsgohlGvtVCI9JHHiR8/8t&#10;ijMAAAD//wMAUEsBAi0AFAAGAAgAAAAhALaDOJL+AAAA4QEAABMAAAAAAAAAAAAAAAAAAAAAAFtD&#10;b250ZW50X1R5cGVzXS54bWxQSwECLQAUAAYACAAAACEAOP0h/9YAAACUAQAACwAAAAAAAAAAAAAA&#10;AAAvAQAAX3JlbHMvLnJlbHNQSwECLQAUAAYACAAAACEAIzGCq6ICAACYBQAADgAAAAAAAAAAAAAA&#10;AAAuAgAAZHJzL2Uyb0RvYy54bWxQSwECLQAUAAYACAAAACEAUP3WUOMAAAANAQAADwAAAAAAAAAA&#10;AAAAAAD8BAAAZHJzL2Rvd25yZXYueG1sUEsFBgAAAAAEAAQA8wAAAAwGAAAAAA==&#10;" filled="f" strokecolor="black [3213]" strokeweight="1.5pt"/>
            </w:pict>
          </mc:Fallback>
        </mc:AlternateContent>
      </w:r>
      <w:r w:rsidR="00FA7479">
        <w:rPr>
          <w:rFonts w:ascii="Arial" w:hAnsi="Arial" w:cs="Arial"/>
          <w:noProof/>
          <w:sz w:val="28"/>
          <w:szCs w:val="28"/>
          <w:lang w:eastAsia="en-GB"/>
        </w:rPr>
        <mc:AlternateContent>
          <mc:Choice Requires="wps">
            <w:drawing>
              <wp:anchor distT="0" distB="0" distL="114300" distR="114300" simplePos="0" relativeHeight="251669504" behindDoc="0" locked="0" layoutInCell="1" allowOverlap="1" wp14:anchorId="397D768D" wp14:editId="077F0303">
                <wp:simplePos x="0" y="0"/>
                <wp:positionH relativeFrom="column">
                  <wp:posOffset>-633046</wp:posOffset>
                </wp:positionH>
                <wp:positionV relativeFrom="paragraph">
                  <wp:posOffset>-562708</wp:posOffset>
                </wp:positionV>
                <wp:extent cx="3133725" cy="3094893"/>
                <wp:effectExtent l="0" t="0" r="9525" b="0"/>
                <wp:wrapNone/>
                <wp:docPr id="674197371" name="Text Box 11"/>
                <wp:cNvGraphicFramePr/>
                <a:graphic xmlns:a="http://schemas.openxmlformats.org/drawingml/2006/main">
                  <a:graphicData uri="http://schemas.microsoft.com/office/word/2010/wordprocessingShape">
                    <wps:wsp>
                      <wps:cNvSpPr txBox="1"/>
                      <wps:spPr>
                        <a:xfrm>
                          <a:off x="0" y="0"/>
                          <a:ext cx="3133725" cy="3094893"/>
                        </a:xfrm>
                        <a:prstGeom prst="rect">
                          <a:avLst/>
                        </a:prstGeom>
                        <a:solidFill>
                          <a:schemeClr val="lt1"/>
                        </a:solidFill>
                        <a:ln w="6350">
                          <a:noFill/>
                        </a:ln>
                      </wps:spPr>
                      <wps:txbx>
                        <w:txbxContent>
                          <w:p w14:paraId="3E7557BC" w14:textId="77777777" w:rsidR="00FA7479" w:rsidRPr="00FA7479" w:rsidRDefault="00FA7479" w:rsidP="00FA7479">
                            <w:pPr>
                              <w:rPr>
                                <w:b/>
                                <w:bCs/>
                                <w:sz w:val="26"/>
                                <w:szCs w:val="26"/>
                              </w:rPr>
                            </w:pPr>
                            <w:r w:rsidRPr="00FA7479">
                              <w:rPr>
                                <w:b/>
                                <w:bCs/>
                                <w:sz w:val="26"/>
                                <w:szCs w:val="26"/>
                              </w:rPr>
                              <w:t>Religious Education: Harvest</w:t>
                            </w:r>
                          </w:p>
                          <w:p w14:paraId="50CE8099" w14:textId="26B51EBB" w:rsidR="00FA7479" w:rsidRPr="00FA7479" w:rsidRDefault="00FA7479" w:rsidP="00FA7479">
                            <w:pPr>
                              <w:rPr>
                                <w:sz w:val="26"/>
                                <w:szCs w:val="26"/>
                              </w:rPr>
                            </w:pPr>
                            <w:r w:rsidRPr="00FA7479">
                              <w:rPr>
                                <w:sz w:val="26"/>
                                <w:szCs w:val="26"/>
                              </w:rPr>
                              <w:t xml:space="preserve">This RE unit will involve an exploration of the following questions: </w:t>
                            </w:r>
                          </w:p>
                          <w:p w14:paraId="36B38C02" w14:textId="77777777" w:rsidR="00FA7479" w:rsidRPr="00FA7479" w:rsidRDefault="00FA7479" w:rsidP="00FA7479">
                            <w:pPr>
                              <w:rPr>
                                <w:sz w:val="26"/>
                                <w:szCs w:val="26"/>
                              </w:rPr>
                            </w:pPr>
                            <w:r w:rsidRPr="00FA7479">
                              <w:rPr>
                                <w:sz w:val="26"/>
                                <w:szCs w:val="26"/>
                              </w:rPr>
                              <w:t xml:space="preserve">How do we celebrate Harvest? </w:t>
                            </w:r>
                          </w:p>
                          <w:p w14:paraId="210EF1DC" w14:textId="77777777" w:rsidR="00FA7479" w:rsidRPr="00FA7479" w:rsidRDefault="00FA7479" w:rsidP="00FA7479">
                            <w:pPr>
                              <w:rPr>
                                <w:sz w:val="26"/>
                                <w:szCs w:val="26"/>
                              </w:rPr>
                            </w:pPr>
                            <w:r w:rsidRPr="00FA7479">
                              <w:rPr>
                                <w:sz w:val="26"/>
                                <w:szCs w:val="26"/>
                              </w:rPr>
                              <w:t xml:space="preserve">Why do we celebrate Harvest? </w:t>
                            </w:r>
                          </w:p>
                          <w:p w14:paraId="55614330" w14:textId="77777777" w:rsidR="00FA7479" w:rsidRPr="00FA7479" w:rsidRDefault="00FA7479" w:rsidP="00FA7479">
                            <w:pPr>
                              <w:rPr>
                                <w:sz w:val="26"/>
                                <w:szCs w:val="26"/>
                              </w:rPr>
                            </w:pPr>
                            <w:r w:rsidRPr="00FA7479">
                              <w:rPr>
                                <w:sz w:val="26"/>
                                <w:szCs w:val="26"/>
                              </w:rPr>
                              <w:t xml:space="preserve">What do we celebrate at Harvest? </w:t>
                            </w:r>
                          </w:p>
                          <w:p w14:paraId="0F5B601B" w14:textId="77777777" w:rsidR="00FA7479" w:rsidRPr="00FA7479" w:rsidRDefault="00FA7479" w:rsidP="00FA7479">
                            <w:pPr>
                              <w:rPr>
                                <w:sz w:val="26"/>
                                <w:szCs w:val="26"/>
                              </w:rPr>
                            </w:pPr>
                            <w:r w:rsidRPr="00FA7479">
                              <w:rPr>
                                <w:sz w:val="26"/>
                                <w:szCs w:val="26"/>
                              </w:rPr>
                              <w:t>When do we celebrate Harvest?</w:t>
                            </w:r>
                          </w:p>
                          <w:p w14:paraId="3F82B337" w14:textId="77777777" w:rsidR="00FA7479" w:rsidRPr="00FA7479" w:rsidRDefault="00FA7479" w:rsidP="00FA7479">
                            <w:pPr>
                              <w:rPr>
                                <w:sz w:val="26"/>
                                <w:szCs w:val="26"/>
                              </w:rPr>
                            </w:pPr>
                            <w:r w:rsidRPr="00FA7479">
                              <w:rPr>
                                <w:sz w:val="26"/>
                                <w:szCs w:val="26"/>
                              </w:rPr>
                              <w:t xml:space="preserve">Who celebrates at Harvest? </w:t>
                            </w:r>
                          </w:p>
                          <w:p w14:paraId="142222CB" w14:textId="77777777" w:rsidR="00FA7479" w:rsidRPr="00FA7479" w:rsidRDefault="00FA7479" w:rsidP="00FA7479">
                            <w:pPr>
                              <w:rPr>
                                <w:sz w:val="26"/>
                                <w:szCs w:val="26"/>
                              </w:rPr>
                            </w:pPr>
                            <w:r w:rsidRPr="00FA7479">
                              <w:rPr>
                                <w:sz w:val="26"/>
                                <w:szCs w:val="26"/>
                              </w:rPr>
                              <w:t xml:space="preserve">How is the Harvest festival </w:t>
                            </w:r>
                          </w:p>
                          <w:p w14:paraId="54ACD625" w14:textId="7C9D891A" w:rsidR="00FA7479" w:rsidRPr="00FA7479" w:rsidRDefault="00FA7479" w:rsidP="00FA7479">
                            <w:pPr>
                              <w:rPr>
                                <w:sz w:val="26"/>
                                <w:szCs w:val="26"/>
                              </w:rPr>
                            </w:pPr>
                            <w:r w:rsidRPr="00FA7479">
                              <w:rPr>
                                <w:sz w:val="26"/>
                                <w:szCs w:val="26"/>
                              </w:rPr>
                              <w:t>celebrated around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7D768D" id="Text Box 11" o:spid="_x0000_s1031" type="#_x0000_t202" style="position:absolute;margin-left:-49.85pt;margin-top:-44.3pt;width:246.75pt;height:243.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gG4TAIAAIoEAAAOAAAAZHJzL2Uyb0RvYy54bWysVFFv2jAQfp+0/2D5fYQQKCUiVIyKaRJq&#10;K8HUZ+M4JJLj82xDwn79zg6htNvTtBdzvrt8vvu+O+YPbS3JSRhbgcpoPBhSIhSHvFKHjP7Yrb/c&#10;U2IdUzmToERGz8LSh8XnT/NGp2IEJchcGIIgyqaNzmjpnE6jyPJS1MwOQAuFwQJMzRxezSHKDWsQ&#10;vZbRaDi8ixowuTbAhbXofeyCdBHwi0Jw91wUVjgiM4q1uXCacO79GS3mLD0YpsuKX8pg/1BFzSqF&#10;j16hHplj5GiqP6DqihuwULgBhzqCoqi4CD1gN/HwQzfbkmkRekFyrL7SZP8fLH86vRhS5Rm9m47j&#10;2TSZxpQoVqNUO9E68hVaEseepkbbFLO3GvNdi36Uu/dbdPru28LU/hf7IhhHws9Xkj0aR2cSJ8l0&#10;NKGEYywZzsb3s8TjRG+fa2PdNwE18UZGDaoYyGWnjXVdap/iX7Mgq3xdSRkufnLEShpyYqi5dKFI&#10;BH+XJRVpsOVkMgzACvznHbJUWItvtmvKW67dt4GjSd/wHvIz8mCgGyir+brCWjfMuhdmcIKwddwK&#10;94xHIQHfgotFSQnm19/8Ph+FxSglDU5kRu3PIzOCEvldoeSzeDz2Ixwu48l0hBdzG9nfRtSxXgES&#10;gHJidcH0+U72ZmGgfsXlWfpXMcQUx7cz6npz5bo9weXjYrkMSTi0mrmN2mruoT3hXold+8qMvsjl&#10;UOkn6GeXpR9U63L9lwqWRwdFFST1PHesXujHgQ9DcVlOv1G395D19hey+A0AAP//AwBQSwMEFAAG&#10;AAgAAAAhAM8Q7j7hAAAACwEAAA8AAABkcnMvZG93bnJldi54bWxMj81OwzAQhO9IvIO1SFxQ60BE&#10;m4Q4FUL8SNxooBU3N16SiHgdxW4S3p7tCW4z2k+zM/lmtp0YcfCtIwXXywgEUuVMS7WC9/JpkYDw&#10;QZPRnSNU8IMeNsX5Wa4z4yZ6w3EbasEh5DOtoAmhz6T0VYNW+6Xrkfj25QarA9uhlmbQE4fbTt5E&#10;0Upa3RJ/aHSPDw1W39ujVfB5Ve9f/fz8McW3cf/4MpbrnSmVuryY7+9ABJzDHwyn+lwdCu50cEcy&#10;XnQKFmm6ZpRFkqxAMBGnMY85nESSgCxy+X9D8QsAAP//AwBQSwECLQAUAAYACAAAACEAtoM4kv4A&#10;AADhAQAAEwAAAAAAAAAAAAAAAAAAAAAAW0NvbnRlbnRfVHlwZXNdLnhtbFBLAQItABQABgAIAAAA&#10;IQA4/SH/1gAAAJQBAAALAAAAAAAAAAAAAAAAAC8BAABfcmVscy8ucmVsc1BLAQItABQABgAIAAAA&#10;IQBzXgG4TAIAAIoEAAAOAAAAAAAAAAAAAAAAAC4CAABkcnMvZTJvRG9jLnhtbFBLAQItABQABgAI&#10;AAAAIQDPEO4+4QAAAAsBAAAPAAAAAAAAAAAAAAAAAKYEAABkcnMvZG93bnJldi54bWxQSwUGAAAA&#10;AAQABADzAAAAtAUAAAAA&#10;" fillcolor="white [3201]" stroked="f" strokeweight=".5pt">
                <v:textbox>
                  <w:txbxContent>
                    <w:p w14:paraId="3E7557BC" w14:textId="77777777" w:rsidR="00FA7479" w:rsidRPr="00FA7479" w:rsidRDefault="00FA7479" w:rsidP="00FA7479">
                      <w:pPr>
                        <w:rPr>
                          <w:b/>
                          <w:bCs/>
                          <w:sz w:val="26"/>
                          <w:szCs w:val="26"/>
                        </w:rPr>
                      </w:pPr>
                      <w:r w:rsidRPr="00FA7479">
                        <w:rPr>
                          <w:b/>
                          <w:bCs/>
                          <w:sz w:val="26"/>
                          <w:szCs w:val="26"/>
                        </w:rPr>
                        <w:t>Religious Education: Harvest</w:t>
                      </w:r>
                    </w:p>
                    <w:p w14:paraId="50CE8099" w14:textId="26B51EBB" w:rsidR="00FA7479" w:rsidRPr="00FA7479" w:rsidRDefault="00FA7479" w:rsidP="00FA7479">
                      <w:pPr>
                        <w:rPr>
                          <w:sz w:val="26"/>
                          <w:szCs w:val="26"/>
                        </w:rPr>
                      </w:pPr>
                      <w:r w:rsidRPr="00FA7479">
                        <w:rPr>
                          <w:sz w:val="26"/>
                          <w:szCs w:val="26"/>
                        </w:rPr>
                        <w:t xml:space="preserve">This RE unit will involve an exploration of the following questions: </w:t>
                      </w:r>
                    </w:p>
                    <w:p w14:paraId="36B38C02" w14:textId="77777777" w:rsidR="00FA7479" w:rsidRPr="00FA7479" w:rsidRDefault="00FA7479" w:rsidP="00FA7479">
                      <w:pPr>
                        <w:rPr>
                          <w:sz w:val="26"/>
                          <w:szCs w:val="26"/>
                        </w:rPr>
                      </w:pPr>
                      <w:r w:rsidRPr="00FA7479">
                        <w:rPr>
                          <w:sz w:val="26"/>
                          <w:szCs w:val="26"/>
                        </w:rPr>
                        <w:t xml:space="preserve">How do we celebrate Harvest? </w:t>
                      </w:r>
                    </w:p>
                    <w:p w14:paraId="210EF1DC" w14:textId="77777777" w:rsidR="00FA7479" w:rsidRPr="00FA7479" w:rsidRDefault="00FA7479" w:rsidP="00FA7479">
                      <w:pPr>
                        <w:rPr>
                          <w:sz w:val="26"/>
                          <w:szCs w:val="26"/>
                        </w:rPr>
                      </w:pPr>
                      <w:r w:rsidRPr="00FA7479">
                        <w:rPr>
                          <w:sz w:val="26"/>
                          <w:szCs w:val="26"/>
                        </w:rPr>
                        <w:t xml:space="preserve">Why do we celebrate Harvest? </w:t>
                      </w:r>
                    </w:p>
                    <w:p w14:paraId="55614330" w14:textId="77777777" w:rsidR="00FA7479" w:rsidRPr="00FA7479" w:rsidRDefault="00FA7479" w:rsidP="00FA7479">
                      <w:pPr>
                        <w:rPr>
                          <w:sz w:val="26"/>
                          <w:szCs w:val="26"/>
                        </w:rPr>
                      </w:pPr>
                      <w:r w:rsidRPr="00FA7479">
                        <w:rPr>
                          <w:sz w:val="26"/>
                          <w:szCs w:val="26"/>
                        </w:rPr>
                        <w:t xml:space="preserve">What do we celebrate at Harvest? </w:t>
                      </w:r>
                    </w:p>
                    <w:p w14:paraId="0F5B601B" w14:textId="77777777" w:rsidR="00FA7479" w:rsidRPr="00FA7479" w:rsidRDefault="00FA7479" w:rsidP="00FA7479">
                      <w:pPr>
                        <w:rPr>
                          <w:sz w:val="26"/>
                          <w:szCs w:val="26"/>
                        </w:rPr>
                      </w:pPr>
                      <w:r w:rsidRPr="00FA7479">
                        <w:rPr>
                          <w:sz w:val="26"/>
                          <w:szCs w:val="26"/>
                        </w:rPr>
                        <w:t>When do we celebrate Harvest?</w:t>
                      </w:r>
                    </w:p>
                    <w:p w14:paraId="3F82B337" w14:textId="77777777" w:rsidR="00FA7479" w:rsidRPr="00FA7479" w:rsidRDefault="00FA7479" w:rsidP="00FA7479">
                      <w:pPr>
                        <w:rPr>
                          <w:sz w:val="26"/>
                          <w:szCs w:val="26"/>
                        </w:rPr>
                      </w:pPr>
                      <w:r w:rsidRPr="00FA7479">
                        <w:rPr>
                          <w:sz w:val="26"/>
                          <w:szCs w:val="26"/>
                        </w:rPr>
                        <w:t xml:space="preserve">Who celebrates at Harvest? </w:t>
                      </w:r>
                    </w:p>
                    <w:p w14:paraId="142222CB" w14:textId="77777777" w:rsidR="00FA7479" w:rsidRPr="00FA7479" w:rsidRDefault="00FA7479" w:rsidP="00FA7479">
                      <w:pPr>
                        <w:rPr>
                          <w:sz w:val="26"/>
                          <w:szCs w:val="26"/>
                        </w:rPr>
                      </w:pPr>
                      <w:r w:rsidRPr="00FA7479">
                        <w:rPr>
                          <w:sz w:val="26"/>
                          <w:szCs w:val="26"/>
                        </w:rPr>
                        <w:t xml:space="preserve">How is the Harvest festival </w:t>
                      </w:r>
                    </w:p>
                    <w:p w14:paraId="54ACD625" w14:textId="7C9D891A" w:rsidR="00FA7479" w:rsidRPr="00FA7479" w:rsidRDefault="00FA7479" w:rsidP="00FA7479">
                      <w:pPr>
                        <w:rPr>
                          <w:sz w:val="26"/>
                          <w:szCs w:val="26"/>
                        </w:rPr>
                      </w:pPr>
                      <w:r w:rsidRPr="00FA7479">
                        <w:rPr>
                          <w:sz w:val="26"/>
                          <w:szCs w:val="26"/>
                        </w:rPr>
                        <w:t>celebrated around the world?</w:t>
                      </w:r>
                    </w:p>
                  </w:txbxContent>
                </v:textbox>
              </v:shape>
            </w:pict>
          </mc:Fallback>
        </mc:AlternateContent>
      </w:r>
    </w:p>
    <w:p w14:paraId="7FB84A9D" w14:textId="24C131E7" w:rsidR="008C58C2" w:rsidRDefault="00CE5B90" w:rsidP="008C58C2">
      <w:pPr>
        <w:tabs>
          <w:tab w:val="left" w:pos="12443"/>
        </w:tabs>
        <w:rPr>
          <w:rFonts w:ascii="Arial" w:hAnsi="Arial" w:cs="Arial"/>
          <w:sz w:val="28"/>
          <w:szCs w:val="28"/>
        </w:rPr>
      </w:pPr>
      <w:r>
        <w:rPr>
          <w:rFonts w:ascii="Arial" w:hAnsi="Arial" w:cs="Arial"/>
          <w:noProof/>
          <w:sz w:val="28"/>
          <w:szCs w:val="28"/>
          <w:lang w:eastAsia="en-GB"/>
        </w:rPr>
        <w:drawing>
          <wp:anchor distT="0" distB="0" distL="114300" distR="114300" simplePos="0" relativeHeight="251670528" behindDoc="1" locked="0" layoutInCell="1" allowOverlap="1" wp14:anchorId="7975A099" wp14:editId="0FB87D24">
            <wp:simplePos x="0" y="0"/>
            <wp:positionH relativeFrom="margin">
              <wp:posOffset>1702924</wp:posOffset>
            </wp:positionH>
            <wp:positionV relativeFrom="paragraph">
              <wp:posOffset>965835</wp:posOffset>
            </wp:positionV>
            <wp:extent cx="1555115" cy="1165860"/>
            <wp:effectExtent l="0" t="0" r="6985" b="0"/>
            <wp:wrapTight wrapText="bothSides">
              <wp:wrapPolygon edited="0">
                <wp:start x="0" y="0"/>
                <wp:lineTo x="0" y="21176"/>
                <wp:lineTo x="21432" y="21176"/>
                <wp:lineTo x="21432" y="0"/>
                <wp:lineTo x="0" y="0"/>
              </wp:wrapPolygon>
            </wp:wrapTight>
            <wp:docPr id="7020020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5115" cy="1165860"/>
                    </a:xfrm>
                    <a:prstGeom prst="rect">
                      <a:avLst/>
                    </a:prstGeom>
                    <a:noFill/>
                  </pic:spPr>
                </pic:pic>
              </a:graphicData>
            </a:graphic>
            <wp14:sizeRelH relativeFrom="margin">
              <wp14:pctWidth>0</wp14:pctWidth>
            </wp14:sizeRelH>
            <wp14:sizeRelV relativeFrom="margin">
              <wp14:pctHeight>0</wp14:pctHeight>
            </wp14:sizeRelV>
          </wp:anchor>
        </w:drawing>
      </w:r>
      <w:r w:rsidR="008C58C2">
        <w:rPr>
          <w:rFonts w:ascii="Arial" w:hAnsi="Arial" w:cs="Arial"/>
          <w:noProof/>
          <w:sz w:val="28"/>
          <w:szCs w:val="28"/>
          <w:lang w:eastAsia="en-GB"/>
        </w:rPr>
        <w:drawing>
          <wp:anchor distT="0" distB="0" distL="114300" distR="114300" simplePos="0" relativeHeight="251673600" behindDoc="1" locked="0" layoutInCell="1" allowOverlap="1" wp14:anchorId="6E246CBB" wp14:editId="0E2AA908">
            <wp:simplePos x="0" y="0"/>
            <wp:positionH relativeFrom="margin">
              <wp:posOffset>3649638</wp:posOffset>
            </wp:positionH>
            <wp:positionV relativeFrom="paragraph">
              <wp:posOffset>434095</wp:posOffset>
            </wp:positionV>
            <wp:extent cx="2867025" cy="1597660"/>
            <wp:effectExtent l="0" t="0" r="9525" b="2540"/>
            <wp:wrapTight wrapText="bothSides">
              <wp:wrapPolygon edited="0">
                <wp:start x="0" y="0"/>
                <wp:lineTo x="0" y="21377"/>
                <wp:lineTo x="21528" y="21377"/>
                <wp:lineTo x="21528" y="0"/>
                <wp:lineTo x="0" y="0"/>
              </wp:wrapPolygon>
            </wp:wrapTight>
            <wp:docPr id="34838116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7025" cy="1597660"/>
                    </a:xfrm>
                    <a:prstGeom prst="rect">
                      <a:avLst/>
                    </a:prstGeom>
                    <a:noFill/>
                  </pic:spPr>
                </pic:pic>
              </a:graphicData>
            </a:graphic>
            <wp14:sizeRelH relativeFrom="margin">
              <wp14:pctWidth>0</wp14:pctWidth>
            </wp14:sizeRelH>
            <wp14:sizeRelV relativeFrom="margin">
              <wp14:pctHeight>0</wp14:pctHeight>
            </wp14:sizeRelV>
          </wp:anchor>
        </w:drawing>
      </w:r>
      <w:r w:rsidR="008C58C2">
        <w:rPr>
          <w:rFonts w:ascii="Arial" w:hAnsi="Arial" w:cs="Arial"/>
          <w:sz w:val="28"/>
          <w:szCs w:val="28"/>
        </w:rPr>
        <w:tab/>
      </w:r>
    </w:p>
    <w:p w14:paraId="614F86C2" w14:textId="555992E3" w:rsidR="00AE79FD" w:rsidRPr="00AE79FD" w:rsidRDefault="00AE79FD" w:rsidP="00AE79FD">
      <w:pPr>
        <w:rPr>
          <w:rFonts w:ascii="Arial" w:hAnsi="Arial" w:cs="Arial"/>
          <w:sz w:val="28"/>
          <w:szCs w:val="28"/>
        </w:rPr>
      </w:pPr>
    </w:p>
    <w:p w14:paraId="036FE222" w14:textId="6DFF8C5C" w:rsidR="70FE9EEE" w:rsidRDefault="70FE9EEE" w:rsidP="7639592D">
      <w:pPr>
        <w:rPr>
          <w:rFonts w:ascii="Arial" w:hAnsi="Arial" w:cs="Arial"/>
          <w:sz w:val="28"/>
          <w:szCs w:val="28"/>
        </w:rPr>
      </w:pPr>
    </w:p>
    <w:p w14:paraId="6E328A2F" w14:textId="4689072E" w:rsidR="00AE79FD" w:rsidRPr="00AE79FD" w:rsidRDefault="00AE79FD" w:rsidP="00AE79FD">
      <w:pPr>
        <w:rPr>
          <w:rFonts w:ascii="Arial" w:hAnsi="Arial" w:cs="Arial"/>
          <w:sz w:val="28"/>
          <w:szCs w:val="28"/>
        </w:rPr>
      </w:pPr>
    </w:p>
    <w:p w14:paraId="359D799C" w14:textId="4AD400B2" w:rsidR="00AE79FD" w:rsidRPr="00AE79FD" w:rsidRDefault="00AE79FD" w:rsidP="00AE79FD">
      <w:pPr>
        <w:rPr>
          <w:rFonts w:ascii="Arial" w:hAnsi="Arial" w:cs="Arial"/>
          <w:sz w:val="28"/>
          <w:szCs w:val="28"/>
        </w:rPr>
      </w:pPr>
    </w:p>
    <w:p w14:paraId="76E4C888" w14:textId="0D14DB2F" w:rsidR="00AE79FD" w:rsidRPr="00AE79FD" w:rsidRDefault="00AE79FD" w:rsidP="00AE79FD"/>
    <w:p w14:paraId="60D45B5F" w14:textId="62EFB94E" w:rsidR="00AE79FD" w:rsidRPr="00AE79FD" w:rsidRDefault="00AE79FD" w:rsidP="00AE79FD"/>
    <w:p w14:paraId="416599CE" w14:textId="12902296" w:rsidR="00AE79FD" w:rsidRDefault="009F64B1" w:rsidP="009F64B1">
      <w:pPr>
        <w:jc w:val="center"/>
        <w:rPr>
          <w:noProof/>
        </w:rPr>
      </w:pPr>
      <w:r>
        <w:rPr>
          <w:noProof/>
          <w:lang w:eastAsia="en-GB"/>
        </w:rPr>
        <mc:AlternateContent>
          <mc:Choice Requires="wps">
            <w:drawing>
              <wp:anchor distT="0" distB="0" distL="114300" distR="114300" simplePos="0" relativeHeight="251666432" behindDoc="0" locked="0" layoutInCell="1" allowOverlap="1" wp14:anchorId="78BCF1CD" wp14:editId="2F1854A1">
                <wp:simplePos x="0" y="0"/>
                <wp:positionH relativeFrom="column">
                  <wp:posOffset>-510540</wp:posOffset>
                </wp:positionH>
                <wp:positionV relativeFrom="paragraph">
                  <wp:posOffset>404495</wp:posOffset>
                </wp:positionV>
                <wp:extent cx="2133600" cy="2805430"/>
                <wp:effectExtent l="0" t="0" r="19050" b="13970"/>
                <wp:wrapSquare wrapText="bothSides"/>
                <wp:docPr id="1153967868" name="Text Box 18"/>
                <wp:cNvGraphicFramePr/>
                <a:graphic xmlns:a="http://schemas.openxmlformats.org/drawingml/2006/main">
                  <a:graphicData uri="http://schemas.microsoft.com/office/word/2010/wordprocessingShape">
                    <wps:wsp>
                      <wps:cNvSpPr txBox="1"/>
                      <wps:spPr>
                        <a:xfrm>
                          <a:off x="0" y="0"/>
                          <a:ext cx="2133600" cy="2805430"/>
                        </a:xfrm>
                        <a:prstGeom prst="rect">
                          <a:avLst/>
                        </a:prstGeom>
                        <a:noFill/>
                        <a:ln w="19050">
                          <a:solidFill>
                            <a:prstClr val="black"/>
                          </a:solidFill>
                        </a:ln>
                      </wps:spPr>
                      <wps:txbx>
                        <w:txbxContent>
                          <w:tbl>
                            <w:tblPr>
                              <w:tblStyle w:val="TableGrid"/>
                              <w:tblW w:w="0" w:type="auto"/>
                              <w:tblLook w:val="04A0" w:firstRow="1" w:lastRow="0" w:firstColumn="1" w:lastColumn="0" w:noHBand="0" w:noVBand="1"/>
                            </w:tblPr>
                            <w:tblGrid>
                              <w:gridCol w:w="3032"/>
                            </w:tblGrid>
                            <w:tr w:rsidR="009F64B1" w:rsidRPr="009F64B1" w14:paraId="0F3B129E" w14:textId="77777777" w:rsidTr="009F64B1">
                              <w:tc>
                                <w:tcPr>
                                  <w:tcW w:w="3047" w:type="dxa"/>
                                </w:tcPr>
                                <w:p w14:paraId="608952D1" w14:textId="77777777" w:rsidR="009F64B1" w:rsidRPr="009F64B1" w:rsidRDefault="009F64B1" w:rsidP="00F622B2">
                                  <w:pPr>
                                    <w:jc w:val="center"/>
                                    <w:rPr>
                                      <w:rFonts w:cstheme="minorHAnsi"/>
                                      <w:b/>
                                      <w:bCs/>
                                      <w:sz w:val="28"/>
                                      <w:szCs w:val="28"/>
                                      <w:u w:val="single"/>
                                    </w:rPr>
                                  </w:pPr>
                                  <w:r w:rsidRPr="009F64B1">
                                    <w:rPr>
                                      <w:rFonts w:cstheme="minorHAnsi"/>
                                      <w:b/>
                                      <w:bCs/>
                                      <w:sz w:val="28"/>
                                      <w:szCs w:val="28"/>
                                      <w:u w:val="single"/>
                                    </w:rPr>
                                    <w:t>Vocabulary for Autumn 1</w:t>
                                  </w:r>
                                </w:p>
                              </w:tc>
                            </w:tr>
                            <w:tr w:rsidR="009F64B1" w:rsidRPr="009F64B1" w14:paraId="5BB277AB" w14:textId="77777777" w:rsidTr="009F64B1">
                              <w:tc>
                                <w:tcPr>
                                  <w:tcW w:w="3047" w:type="dxa"/>
                                </w:tcPr>
                                <w:p w14:paraId="6845E015" w14:textId="77777777" w:rsidR="009F64B1" w:rsidRPr="009F64B1" w:rsidRDefault="009F64B1" w:rsidP="00F622B2">
                                  <w:pPr>
                                    <w:jc w:val="center"/>
                                    <w:rPr>
                                      <w:rFonts w:cstheme="minorHAnsi"/>
                                      <w:b/>
                                      <w:bCs/>
                                      <w:sz w:val="28"/>
                                      <w:szCs w:val="28"/>
                                      <w:u w:val="single"/>
                                    </w:rPr>
                                  </w:pPr>
                                  <w:r w:rsidRPr="009F64B1">
                                    <w:rPr>
                                      <w:rFonts w:cstheme="minorHAnsi"/>
                                      <w:sz w:val="28"/>
                                      <w:szCs w:val="28"/>
                                    </w:rPr>
                                    <w:t>Here is some key vocabulary that will help your child to understand what we are going to be learning about this half term. Please read the words with your child and talk about what the words mean.</w:t>
                                  </w:r>
                                  <w:r w:rsidRPr="009F64B1">
                                    <w:rPr>
                                      <w:noProof/>
                                    </w:rPr>
                                    <w:t xml:space="preserve"> </w:t>
                                  </w:r>
                                </w:p>
                              </w:tc>
                            </w:tr>
                          </w:tbl>
                          <w:p w14:paraId="529E8194" w14:textId="77777777" w:rsidR="009F64B1" w:rsidRDefault="009F64B1" w:rsidP="009F64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BCF1CD" id="Text Box 18" o:spid="_x0000_s1032" type="#_x0000_t202" style="position:absolute;left:0;text-align:left;margin-left:-40.2pt;margin-top:31.85pt;width:168pt;height:220.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gOcTQIAAIwEAAAOAAAAZHJzL2Uyb0RvYy54bWysVE1P3DAQvVfqf7B8L0n2i2VFFm1BVJUQ&#10;IAHi7HUcNqrjcW3vJvTX99nZhRXtqerFmS+PZ96byflF32q2U843ZEpenOScKSOpasxLyZ8er7/M&#10;OfNBmEpoMqrkr8rzi+XnT+edXagRbUhXyjEkMX7R2ZJvQrCLLPNyo1rhT8gqA2dNrhUBqnvJKic6&#10;ZG91NsrzWdaRq6wjqbyH9Wpw8mXKX9dKhru69iowXXLUFtLp0rmOZ7Y8F4sXJ+ymkfsyxD9U0YrG&#10;4NG3VFciCLZ1zR+p2kY68lSHE0ltRnXdSJV6QDdF/qGbh42wKvUCcLx9g8n/v7TydnfvWFOBu2I6&#10;PpudzmdgzIgWXD2qPrCv1LNiHnHqrF8g/MHiQuhhx52D3cMY2+9r18YvGmPwA/HXN5RjNgnjqBiP&#10;ZzlcEr7RPJ9OxomH7P26dT58U9SyKJTcgcaErtjd+IBSEHoIia8Zum60TlRqwzrUdZZP83TDk26q&#10;6I1x8c6ldmwnMA1rLeSPWD+SHUVB0wbG2O3QVZRCv+4TSrNDx2uqXgGEo2GkvJXXDdLfCB/uhcMM&#10;oUHsRbjDUWtCUbSXONuQ+/U3e4wHtfBy1mEmS+5/boVTnOnvBqSfFZNJHOKkTKanIyju2LM+9pht&#10;e0lotMAGWpnEGB/0Qawdtc9Yn1V8FS5hJN4ueTiIl2HYFKyfVKtVCsLYWhFuzIOVMfUB1sf+WTi7&#10;5yuA6ls6TK9YfKBtiB2IW20D1U3iNOI8oLqHHyOf2NmvZ9ypYz1Fvf9Elr8BAAD//wMAUEsDBBQA&#10;BgAIAAAAIQBBcDJ+4gAAAAoBAAAPAAAAZHJzL2Rvd25yZXYueG1sTI/BTsMwEETvSPyDtUjcWqcF&#10;hxKyqRCiF1QOpEWCmxsvcSC2U9ttw99jTnBczdPM23I5mp4dyYfOWYTZNANGtnGqsy3CdrOaLICF&#10;KK2SvbOE8E0BltX5WSkL5U72hY51bFkqsaGQCDrGoeA8NJqMDFM3kE3Zh/NGxnT6lisvT6nc9Hye&#10;ZTk3srNpQcuBHjQ1X/XBIKz8Y91tZ9rvb9dPb+/7183zsP5EvLwY7++ARRrjHwy/+kkdquS0cwer&#10;AusRJovsOqEI+dUNsATMhciB7RBEJgTwquT/X6h+AAAA//8DAFBLAQItABQABgAIAAAAIQC2gziS&#10;/gAAAOEBAAATAAAAAAAAAAAAAAAAAAAAAABbQ29udGVudF9UeXBlc10ueG1sUEsBAi0AFAAGAAgA&#10;AAAhADj9If/WAAAAlAEAAAsAAAAAAAAAAAAAAAAALwEAAF9yZWxzLy5yZWxzUEsBAi0AFAAGAAgA&#10;AAAhADzuA5xNAgAAjAQAAA4AAAAAAAAAAAAAAAAALgIAAGRycy9lMm9Eb2MueG1sUEsBAi0AFAAG&#10;AAgAAAAhAEFwMn7iAAAACgEAAA8AAAAAAAAAAAAAAAAApwQAAGRycy9kb3ducmV2LnhtbFBLBQYA&#10;AAAABAAEAPMAAAC2BQAAAAA=&#10;" filled="f" strokeweight="1.5pt">
                <v:textbox>
                  <w:txbxContent>
                    <w:tbl>
                      <w:tblPr>
                        <w:tblStyle w:val="TableGrid"/>
                        <w:tblW w:w="0" w:type="auto"/>
                        <w:tblLook w:val="04A0" w:firstRow="1" w:lastRow="0" w:firstColumn="1" w:lastColumn="0" w:noHBand="0" w:noVBand="1"/>
                      </w:tblPr>
                      <w:tblGrid>
                        <w:gridCol w:w="3032"/>
                      </w:tblGrid>
                      <w:tr w:rsidR="009F64B1" w:rsidRPr="009F64B1" w14:paraId="0F3B129E" w14:textId="77777777" w:rsidTr="009F64B1">
                        <w:tc>
                          <w:tcPr>
                            <w:tcW w:w="3047" w:type="dxa"/>
                          </w:tcPr>
                          <w:p w14:paraId="608952D1" w14:textId="77777777" w:rsidR="009F64B1" w:rsidRPr="009F64B1" w:rsidRDefault="009F64B1" w:rsidP="00F622B2">
                            <w:pPr>
                              <w:jc w:val="center"/>
                              <w:rPr>
                                <w:rFonts w:cstheme="minorHAnsi"/>
                                <w:b/>
                                <w:bCs/>
                                <w:sz w:val="28"/>
                                <w:szCs w:val="28"/>
                                <w:u w:val="single"/>
                              </w:rPr>
                            </w:pPr>
                            <w:r w:rsidRPr="009F64B1">
                              <w:rPr>
                                <w:rFonts w:cstheme="minorHAnsi"/>
                                <w:b/>
                                <w:bCs/>
                                <w:sz w:val="28"/>
                                <w:szCs w:val="28"/>
                                <w:u w:val="single"/>
                              </w:rPr>
                              <w:t>Vocabulary for Autumn 1</w:t>
                            </w:r>
                          </w:p>
                        </w:tc>
                      </w:tr>
                      <w:tr w:rsidR="009F64B1" w:rsidRPr="009F64B1" w14:paraId="5BB277AB" w14:textId="77777777" w:rsidTr="009F64B1">
                        <w:tc>
                          <w:tcPr>
                            <w:tcW w:w="3047" w:type="dxa"/>
                          </w:tcPr>
                          <w:p w14:paraId="6845E015" w14:textId="77777777" w:rsidR="009F64B1" w:rsidRPr="009F64B1" w:rsidRDefault="009F64B1" w:rsidP="00F622B2">
                            <w:pPr>
                              <w:jc w:val="center"/>
                              <w:rPr>
                                <w:rFonts w:cstheme="minorHAnsi"/>
                                <w:b/>
                                <w:bCs/>
                                <w:sz w:val="28"/>
                                <w:szCs w:val="28"/>
                                <w:u w:val="single"/>
                              </w:rPr>
                            </w:pPr>
                            <w:r w:rsidRPr="009F64B1">
                              <w:rPr>
                                <w:rFonts w:cstheme="minorHAnsi"/>
                                <w:sz w:val="28"/>
                                <w:szCs w:val="28"/>
                              </w:rPr>
                              <w:t>Here is some key vocabulary that will help your child to understand what we are going to be learning about this half term. Please read the words with your child and talk about what the words mean.</w:t>
                            </w:r>
                            <w:r w:rsidRPr="009F64B1">
                              <w:rPr>
                                <w:noProof/>
                              </w:rPr>
                              <w:t xml:space="preserve"> </w:t>
                            </w:r>
                          </w:p>
                        </w:tc>
                      </w:tr>
                    </w:tbl>
                    <w:p w14:paraId="529E8194" w14:textId="77777777" w:rsidR="009F64B1" w:rsidRDefault="009F64B1" w:rsidP="009F64B1"/>
                  </w:txbxContent>
                </v:textbox>
                <w10:wrap type="square"/>
              </v:shape>
            </w:pict>
          </mc:Fallback>
        </mc:AlternateContent>
      </w:r>
      <w:r>
        <w:rPr>
          <w:noProof/>
        </w:rPr>
        <w:t xml:space="preserve">  </w:t>
      </w:r>
      <w:r w:rsidR="00AE79FD" w:rsidRPr="00AE79FD">
        <w:rPr>
          <w:noProof/>
        </w:rPr>
        <w:t xml:space="preserve"> </w:t>
      </w:r>
    </w:p>
    <w:tbl>
      <w:tblPr>
        <w:tblStyle w:val="TableGrid"/>
        <w:tblpPr w:leftFromText="180" w:rightFromText="180" w:vertAnchor="text" w:horzAnchor="page" w:tblpX="5365" w:tblpY="1115"/>
        <w:tblW w:w="0" w:type="auto"/>
        <w:tblLook w:val="04A0" w:firstRow="1" w:lastRow="0" w:firstColumn="1" w:lastColumn="0" w:noHBand="0" w:noVBand="1"/>
      </w:tblPr>
      <w:tblGrid>
        <w:gridCol w:w="2409"/>
        <w:gridCol w:w="2323"/>
        <w:gridCol w:w="2615"/>
        <w:gridCol w:w="2608"/>
      </w:tblGrid>
      <w:tr w:rsidR="009F64B1" w14:paraId="67305B45" w14:textId="77777777" w:rsidTr="009F64B1">
        <w:tc>
          <w:tcPr>
            <w:tcW w:w="2409" w:type="dxa"/>
          </w:tcPr>
          <w:p w14:paraId="14D8DE2B" w14:textId="77777777" w:rsidR="009F64B1" w:rsidRPr="009F64B1" w:rsidRDefault="009F64B1" w:rsidP="009F64B1">
            <w:pPr>
              <w:jc w:val="center"/>
              <w:rPr>
                <w:noProof/>
                <w:sz w:val="52"/>
                <w:szCs w:val="52"/>
              </w:rPr>
            </w:pPr>
            <w:bookmarkStart w:id="0" w:name="_GoBack" w:colFirst="0" w:colLast="3"/>
            <w:r w:rsidRPr="009F64B1">
              <w:rPr>
                <w:noProof/>
                <w:sz w:val="52"/>
                <w:szCs w:val="52"/>
              </w:rPr>
              <w:t>light</w:t>
            </w:r>
          </w:p>
        </w:tc>
        <w:tc>
          <w:tcPr>
            <w:tcW w:w="2268" w:type="dxa"/>
          </w:tcPr>
          <w:p w14:paraId="5ECFD9F8" w14:textId="77777777" w:rsidR="009F64B1" w:rsidRPr="009F64B1" w:rsidRDefault="009F64B1" w:rsidP="009F64B1">
            <w:pPr>
              <w:jc w:val="center"/>
              <w:rPr>
                <w:noProof/>
                <w:sz w:val="52"/>
                <w:szCs w:val="52"/>
              </w:rPr>
            </w:pPr>
            <w:r w:rsidRPr="009F64B1">
              <w:rPr>
                <w:noProof/>
                <w:sz w:val="52"/>
                <w:szCs w:val="52"/>
              </w:rPr>
              <w:t>Hola</w:t>
            </w:r>
          </w:p>
        </w:tc>
        <w:tc>
          <w:tcPr>
            <w:tcW w:w="2268" w:type="dxa"/>
          </w:tcPr>
          <w:p w14:paraId="66E9E615" w14:textId="77777777" w:rsidR="009F64B1" w:rsidRPr="009F64B1" w:rsidRDefault="009F64B1" w:rsidP="009F64B1">
            <w:pPr>
              <w:jc w:val="center"/>
              <w:rPr>
                <w:noProof/>
                <w:sz w:val="52"/>
                <w:szCs w:val="52"/>
              </w:rPr>
            </w:pPr>
            <w:r w:rsidRPr="009F64B1">
              <w:rPr>
                <w:noProof/>
                <w:sz w:val="52"/>
                <w:szCs w:val="52"/>
              </w:rPr>
              <w:t>addition</w:t>
            </w:r>
          </w:p>
        </w:tc>
        <w:tc>
          <w:tcPr>
            <w:tcW w:w="2608" w:type="dxa"/>
          </w:tcPr>
          <w:p w14:paraId="362C93D6" w14:textId="77777777" w:rsidR="009F64B1" w:rsidRPr="009F64B1" w:rsidRDefault="009F64B1" w:rsidP="009F64B1">
            <w:pPr>
              <w:jc w:val="center"/>
              <w:rPr>
                <w:noProof/>
                <w:sz w:val="52"/>
                <w:szCs w:val="52"/>
              </w:rPr>
            </w:pPr>
            <w:r w:rsidRPr="009F64B1">
              <w:rPr>
                <w:noProof/>
                <w:sz w:val="52"/>
                <w:szCs w:val="52"/>
              </w:rPr>
              <w:t>Harvest</w:t>
            </w:r>
          </w:p>
        </w:tc>
      </w:tr>
      <w:tr w:rsidR="009F64B1" w14:paraId="265A2618" w14:textId="77777777" w:rsidTr="009F64B1">
        <w:tc>
          <w:tcPr>
            <w:tcW w:w="2409" w:type="dxa"/>
          </w:tcPr>
          <w:p w14:paraId="452A60CD" w14:textId="77777777" w:rsidR="009F64B1" w:rsidRPr="009F64B1" w:rsidRDefault="009F64B1" w:rsidP="009F64B1">
            <w:pPr>
              <w:jc w:val="center"/>
              <w:rPr>
                <w:noProof/>
                <w:sz w:val="52"/>
                <w:szCs w:val="52"/>
              </w:rPr>
            </w:pPr>
            <w:r w:rsidRPr="009F64B1">
              <w:rPr>
                <w:noProof/>
                <w:sz w:val="52"/>
                <w:szCs w:val="52"/>
              </w:rPr>
              <w:t>dark</w:t>
            </w:r>
          </w:p>
        </w:tc>
        <w:tc>
          <w:tcPr>
            <w:tcW w:w="2268" w:type="dxa"/>
          </w:tcPr>
          <w:p w14:paraId="05D0602F" w14:textId="77777777" w:rsidR="009F64B1" w:rsidRPr="009F64B1" w:rsidRDefault="009F64B1" w:rsidP="009F64B1">
            <w:pPr>
              <w:jc w:val="center"/>
              <w:rPr>
                <w:noProof/>
                <w:sz w:val="52"/>
                <w:szCs w:val="52"/>
              </w:rPr>
            </w:pPr>
            <w:r w:rsidRPr="009F64B1">
              <w:rPr>
                <w:noProof/>
                <w:sz w:val="52"/>
                <w:szCs w:val="52"/>
              </w:rPr>
              <w:t>adjectives</w:t>
            </w:r>
          </w:p>
        </w:tc>
        <w:tc>
          <w:tcPr>
            <w:tcW w:w="2268" w:type="dxa"/>
          </w:tcPr>
          <w:p w14:paraId="26069808" w14:textId="77777777" w:rsidR="009F64B1" w:rsidRPr="009F64B1" w:rsidRDefault="009F64B1" w:rsidP="009F64B1">
            <w:pPr>
              <w:jc w:val="center"/>
              <w:rPr>
                <w:noProof/>
                <w:sz w:val="52"/>
                <w:szCs w:val="52"/>
              </w:rPr>
            </w:pPr>
            <w:r w:rsidRPr="009F64B1">
              <w:rPr>
                <w:noProof/>
                <w:sz w:val="52"/>
                <w:szCs w:val="52"/>
              </w:rPr>
              <w:t>subtraction</w:t>
            </w:r>
          </w:p>
        </w:tc>
        <w:tc>
          <w:tcPr>
            <w:tcW w:w="2608" w:type="dxa"/>
          </w:tcPr>
          <w:p w14:paraId="66034425" w14:textId="77777777" w:rsidR="009F64B1" w:rsidRPr="009F64B1" w:rsidRDefault="009F64B1" w:rsidP="009F64B1">
            <w:pPr>
              <w:jc w:val="center"/>
              <w:rPr>
                <w:noProof/>
                <w:sz w:val="52"/>
                <w:szCs w:val="52"/>
              </w:rPr>
            </w:pPr>
            <w:r w:rsidRPr="009F64B1">
              <w:rPr>
                <w:noProof/>
                <w:sz w:val="52"/>
                <w:szCs w:val="52"/>
              </w:rPr>
              <w:t>evaluation</w:t>
            </w:r>
          </w:p>
        </w:tc>
      </w:tr>
      <w:tr w:rsidR="009F64B1" w14:paraId="5C94EDA9" w14:textId="77777777" w:rsidTr="009F64B1">
        <w:tc>
          <w:tcPr>
            <w:tcW w:w="2409" w:type="dxa"/>
          </w:tcPr>
          <w:p w14:paraId="6B743AB6" w14:textId="77777777" w:rsidR="009F64B1" w:rsidRPr="009F64B1" w:rsidRDefault="009F64B1" w:rsidP="009F64B1">
            <w:pPr>
              <w:jc w:val="center"/>
              <w:rPr>
                <w:noProof/>
                <w:sz w:val="52"/>
                <w:szCs w:val="52"/>
              </w:rPr>
            </w:pPr>
            <w:r w:rsidRPr="009F64B1">
              <w:rPr>
                <w:noProof/>
                <w:sz w:val="52"/>
                <w:szCs w:val="52"/>
              </w:rPr>
              <w:t>Adios</w:t>
            </w:r>
          </w:p>
        </w:tc>
        <w:tc>
          <w:tcPr>
            <w:tcW w:w="2268" w:type="dxa"/>
          </w:tcPr>
          <w:p w14:paraId="64FD49B5" w14:textId="77777777" w:rsidR="009F64B1" w:rsidRPr="009F64B1" w:rsidRDefault="009F64B1" w:rsidP="009F64B1">
            <w:pPr>
              <w:jc w:val="center"/>
              <w:rPr>
                <w:noProof/>
                <w:sz w:val="52"/>
                <w:szCs w:val="52"/>
              </w:rPr>
            </w:pPr>
            <w:r w:rsidRPr="009F64B1">
              <w:rPr>
                <w:noProof/>
                <w:sz w:val="52"/>
                <w:szCs w:val="52"/>
              </w:rPr>
              <w:t>nouns</w:t>
            </w:r>
          </w:p>
        </w:tc>
        <w:tc>
          <w:tcPr>
            <w:tcW w:w="2268" w:type="dxa"/>
          </w:tcPr>
          <w:p w14:paraId="64018CAD" w14:textId="77777777" w:rsidR="009F64B1" w:rsidRPr="009F64B1" w:rsidRDefault="009F64B1" w:rsidP="009F64B1">
            <w:pPr>
              <w:jc w:val="center"/>
              <w:rPr>
                <w:noProof/>
                <w:sz w:val="52"/>
                <w:szCs w:val="52"/>
              </w:rPr>
            </w:pPr>
            <w:r w:rsidRPr="009F64B1">
              <w:rPr>
                <w:noProof/>
                <w:sz w:val="52"/>
                <w:szCs w:val="52"/>
              </w:rPr>
              <w:t>exchange</w:t>
            </w:r>
          </w:p>
        </w:tc>
        <w:tc>
          <w:tcPr>
            <w:tcW w:w="2608" w:type="dxa"/>
          </w:tcPr>
          <w:p w14:paraId="2A7EC694" w14:textId="77777777" w:rsidR="009F64B1" w:rsidRPr="009F64B1" w:rsidRDefault="009F64B1" w:rsidP="009F64B1">
            <w:pPr>
              <w:jc w:val="center"/>
              <w:rPr>
                <w:noProof/>
                <w:sz w:val="52"/>
                <w:szCs w:val="52"/>
              </w:rPr>
            </w:pPr>
            <w:r w:rsidRPr="009F64B1">
              <w:rPr>
                <w:noProof/>
                <w:sz w:val="52"/>
                <w:szCs w:val="52"/>
              </w:rPr>
              <w:t>risk</w:t>
            </w:r>
          </w:p>
        </w:tc>
      </w:tr>
      <w:tr w:rsidR="009F64B1" w14:paraId="47A3756B" w14:textId="77777777" w:rsidTr="009F64B1">
        <w:tc>
          <w:tcPr>
            <w:tcW w:w="2409" w:type="dxa"/>
          </w:tcPr>
          <w:p w14:paraId="586E5AB0" w14:textId="77777777" w:rsidR="009F64B1" w:rsidRPr="009F64B1" w:rsidRDefault="009F64B1" w:rsidP="009F64B1">
            <w:pPr>
              <w:jc w:val="center"/>
              <w:rPr>
                <w:noProof/>
                <w:sz w:val="52"/>
                <w:szCs w:val="52"/>
              </w:rPr>
            </w:pPr>
            <w:r w:rsidRPr="009F64B1">
              <w:rPr>
                <w:noProof/>
                <w:sz w:val="52"/>
                <w:szCs w:val="52"/>
              </w:rPr>
              <w:t>reflection</w:t>
            </w:r>
          </w:p>
        </w:tc>
        <w:tc>
          <w:tcPr>
            <w:tcW w:w="2268" w:type="dxa"/>
          </w:tcPr>
          <w:p w14:paraId="1C99FA2A" w14:textId="77777777" w:rsidR="009F64B1" w:rsidRPr="009F64B1" w:rsidRDefault="009F64B1" w:rsidP="009F64B1">
            <w:pPr>
              <w:jc w:val="center"/>
              <w:rPr>
                <w:noProof/>
                <w:sz w:val="52"/>
                <w:szCs w:val="52"/>
              </w:rPr>
            </w:pPr>
            <w:r w:rsidRPr="009F64B1">
              <w:rPr>
                <w:noProof/>
                <w:sz w:val="52"/>
                <w:szCs w:val="52"/>
              </w:rPr>
              <w:t>Place value</w:t>
            </w:r>
          </w:p>
        </w:tc>
        <w:tc>
          <w:tcPr>
            <w:tcW w:w="2268" w:type="dxa"/>
          </w:tcPr>
          <w:p w14:paraId="5A1EEA22" w14:textId="77777777" w:rsidR="009F64B1" w:rsidRPr="009F64B1" w:rsidRDefault="009F64B1" w:rsidP="009F64B1">
            <w:pPr>
              <w:jc w:val="center"/>
              <w:rPr>
                <w:noProof/>
                <w:sz w:val="52"/>
                <w:szCs w:val="52"/>
              </w:rPr>
            </w:pPr>
            <w:r w:rsidRPr="009F64B1">
              <w:rPr>
                <w:noProof/>
                <w:sz w:val="52"/>
                <w:szCs w:val="52"/>
              </w:rPr>
              <w:t>civilisation</w:t>
            </w:r>
          </w:p>
        </w:tc>
        <w:tc>
          <w:tcPr>
            <w:tcW w:w="2608" w:type="dxa"/>
          </w:tcPr>
          <w:p w14:paraId="6F090220" w14:textId="77777777" w:rsidR="009F64B1" w:rsidRPr="009F64B1" w:rsidRDefault="009F64B1" w:rsidP="009F64B1">
            <w:pPr>
              <w:jc w:val="center"/>
              <w:rPr>
                <w:noProof/>
                <w:sz w:val="52"/>
                <w:szCs w:val="52"/>
              </w:rPr>
            </w:pPr>
            <w:r w:rsidRPr="009F64B1">
              <w:rPr>
                <w:noProof/>
                <w:sz w:val="52"/>
                <w:szCs w:val="52"/>
              </w:rPr>
              <w:t>pitch</w:t>
            </w:r>
          </w:p>
        </w:tc>
      </w:tr>
      <w:bookmarkEnd w:id="0"/>
    </w:tbl>
    <w:p w14:paraId="3E8B87E5" w14:textId="73482FD3" w:rsidR="009F64B1" w:rsidRDefault="009F64B1" w:rsidP="009F64B1">
      <w:pPr>
        <w:jc w:val="center"/>
        <w:rPr>
          <w:noProof/>
        </w:rPr>
      </w:pPr>
    </w:p>
    <w:p w14:paraId="335FA1AC" w14:textId="77777777" w:rsidR="009F64B1" w:rsidRPr="009F64B1" w:rsidRDefault="009F64B1" w:rsidP="009F64B1">
      <w:pPr>
        <w:jc w:val="center"/>
        <w:rPr>
          <w:noProof/>
        </w:rPr>
      </w:pPr>
    </w:p>
    <w:sectPr w:rsidR="009F64B1" w:rsidRPr="009F64B1" w:rsidSect="004061EE">
      <w:headerReference w:type="default" r:id="rId15"/>
      <w:foot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CC338" w14:textId="77777777" w:rsidR="00000000" w:rsidRDefault="009F64B1">
      <w:pPr>
        <w:spacing w:after="0" w:line="240" w:lineRule="auto"/>
      </w:pPr>
      <w:r>
        <w:separator/>
      </w:r>
    </w:p>
  </w:endnote>
  <w:endnote w:type="continuationSeparator" w:id="0">
    <w:p w14:paraId="3EB8C06E" w14:textId="77777777" w:rsidR="00000000" w:rsidRDefault="009F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50"/>
      <w:gridCol w:w="4650"/>
      <w:gridCol w:w="4650"/>
    </w:tblGrid>
    <w:tr w:rsidR="7639592D" w14:paraId="5634D67E" w14:textId="77777777" w:rsidTr="7639592D">
      <w:trPr>
        <w:trHeight w:val="300"/>
      </w:trPr>
      <w:tc>
        <w:tcPr>
          <w:tcW w:w="4650" w:type="dxa"/>
        </w:tcPr>
        <w:p w14:paraId="7547A8E2" w14:textId="106D1067" w:rsidR="7639592D" w:rsidRDefault="7639592D" w:rsidP="7639592D">
          <w:pPr>
            <w:pStyle w:val="Header"/>
            <w:ind w:left="-115"/>
          </w:pPr>
        </w:p>
      </w:tc>
      <w:tc>
        <w:tcPr>
          <w:tcW w:w="4650" w:type="dxa"/>
        </w:tcPr>
        <w:p w14:paraId="2070D8A1" w14:textId="251401CA" w:rsidR="7639592D" w:rsidRDefault="7639592D" w:rsidP="7639592D">
          <w:pPr>
            <w:pStyle w:val="Header"/>
            <w:jc w:val="center"/>
          </w:pPr>
        </w:p>
      </w:tc>
      <w:tc>
        <w:tcPr>
          <w:tcW w:w="4650" w:type="dxa"/>
        </w:tcPr>
        <w:p w14:paraId="5D8837D7" w14:textId="27AA0CD2" w:rsidR="7639592D" w:rsidRDefault="7639592D" w:rsidP="7639592D">
          <w:pPr>
            <w:pStyle w:val="Header"/>
            <w:ind w:right="-115"/>
            <w:jc w:val="right"/>
          </w:pPr>
        </w:p>
      </w:tc>
    </w:tr>
  </w:tbl>
  <w:p w14:paraId="602314DC" w14:textId="6E94754E" w:rsidR="7639592D" w:rsidRDefault="7639592D" w:rsidP="763959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20CA2" w14:textId="77777777" w:rsidR="00000000" w:rsidRDefault="009F64B1">
      <w:pPr>
        <w:spacing w:after="0" w:line="240" w:lineRule="auto"/>
      </w:pPr>
      <w:r>
        <w:separator/>
      </w:r>
    </w:p>
  </w:footnote>
  <w:footnote w:type="continuationSeparator" w:id="0">
    <w:p w14:paraId="04D038A1" w14:textId="77777777" w:rsidR="00000000" w:rsidRDefault="009F6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52B53" w14:textId="3B307A22" w:rsidR="7639592D" w:rsidRDefault="7639592D" w:rsidP="763959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3A3499"/>
    <w:multiLevelType w:val="hybridMultilevel"/>
    <w:tmpl w:val="C5B40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1EE"/>
    <w:rsid w:val="0012528F"/>
    <w:rsid w:val="00264B59"/>
    <w:rsid w:val="002D7344"/>
    <w:rsid w:val="003122B7"/>
    <w:rsid w:val="00352A8E"/>
    <w:rsid w:val="003C4308"/>
    <w:rsid w:val="004061EE"/>
    <w:rsid w:val="00497D40"/>
    <w:rsid w:val="0054246E"/>
    <w:rsid w:val="00566255"/>
    <w:rsid w:val="0058658D"/>
    <w:rsid w:val="005960BB"/>
    <w:rsid w:val="005B240D"/>
    <w:rsid w:val="0061310C"/>
    <w:rsid w:val="006131FA"/>
    <w:rsid w:val="006A33F3"/>
    <w:rsid w:val="008127E0"/>
    <w:rsid w:val="008C58C2"/>
    <w:rsid w:val="009A0B20"/>
    <w:rsid w:val="009F64B1"/>
    <w:rsid w:val="00A63FCB"/>
    <w:rsid w:val="00AE79FD"/>
    <w:rsid w:val="00B56939"/>
    <w:rsid w:val="00B75BA2"/>
    <w:rsid w:val="00BC6E90"/>
    <w:rsid w:val="00CE5B90"/>
    <w:rsid w:val="00D01BB7"/>
    <w:rsid w:val="00D0417F"/>
    <w:rsid w:val="00DB40AA"/>
    <w:rsid w:val="00E36D91"/>
    <w:rsid w:val="00F12F08"/>
    <w:rsid w:val="00FA7479"/>
    <w:rsid w:val="03BF60FF"/>
    <w:rsid w:val="0518FA58"/>
    <w:rsid w:val="13982A3F"/>
    <w:rsid w:val="14F59906"/>
    <w:rsid w:val="16C12939"/>
    <w:rsid w:val="1FE1DCF0"/>
    <w:rsid w:val="218AFE31"/>
    <w:rsid w:val="27992DE7"/>
    <w:rsid w:val="326059A0"/>
    <w:rsid w:val="35322754"/>
    <w:rsid w:val="4306C6CF"/>
    <w:rsid w:val="44F1343C"/>
    <w:rsid w:val="4D241E75"/>
    <w:rsid w:val="61A0817C"/>
    <w:rsid w:val="6C56781C"/>
    <w:rsid w:val="70FE9EEE"/>
    <w:rsid w:val="7639592D"/>
    <w:rsid w:val="7746E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0F3F8"/>
  <w15:chartTrackingRefBased/>
  <w15:docId w15:val="{0E26FDE2-95C0-4A72-9E26-1D402E712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0BB"/>
    <w:pPr>
      <w:ind w:left="720"/>
      <w:contextualSpacing/>
    </w:pPr>
  </w:style>
  <w:style w:type="paragraph" w:styleId="BalloonText">
    <w:name w:val="Balloon Text"/>
    <w:basedOn w:val="Normal"/>
    <w:link w:val="BalloonTextChar"/>
    <w:uiPriority w:val="99"/>
    <w:semiHidden/>
    <w:unhideWhenUsed/>
    <w:rsid w:val="002D7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344"/>
    <w:rPr>
      <w:rFonts w:ascii="Segoe UI" w:hAnsi="Segoe UI" w:cs="Segoe UI"/>
      <w:sz w:val="18"/>
      <w:szCs w:val="18"/>
    </w:rPr>
  </w:style>
  <w:style w:type="paragraph" w:styleId="Header">
    <w:name w:val="header"/>
    <w:basedOn w:val="Normal"/>
    <w:uiPriority w:val="99"/>
    <w:unhideWhenUsed/>
    <w:rsid w:val="7639592D"/>
    <w:pPr>
      <w:tabs>
        <w:tab w:val="center" w:pos="4680"/>
        <w:tab w:val="right" w:pos="9360"/>
      </w:tabs>
      <w:spacing w:after="0" w:line="240" w:lineRule="auto"/>
    </w:pPr>
  </w:style>
  <w:style w:type="paragraph" w:styleId="Footer">
    <w:name w:val="footer"/>
    <w:basedOn w:val="Normal"/>
    <w:uiPriority w:val="99"/>
    <w:unhideWhenUsed/>
    <w:rsid w:val="7639592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6" ma:contentTypeDescription="Create a new document." ma:contentTypeScope="" ma:versionID="697a58a43b20c1ed1c06f08866fc60d9">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fa8c91a0cb1ec2b197214cdb168e4692"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EDA3E6-CD11-4CB2-BF7E-6D225DEEE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995B22-B718-4B0E-8308-F11AAE0C7BC5}">
  <ds:schemaRefs>
    <ds:schemaRef ds:uri="249829cf-a602-4819-a43e-c842687fabd4"/>
    <ds:schemaRef ds:uri="16c3ad06-dd3e-45f2-93a2-28d81ad8cf2a"/>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C43D1DF8-5BA1-4FF2-8B80-31E875057A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Words>
  <Characters>351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BUKSH</dc:creator>
  <cp:keywords/>
  <dc:description/>
  <cp:lastModifiedBy>Lorraine  Fleming</cp:lastModifiedBy>
  <cp:revision>2</cp:revision>
  <cp:lastPrinted>2024-07-18T07:28:00Z</cp:lastPrinted>
  <dcterms:created xsi:type="dcterms:W3CDTF">2025-09-05T07:04:00Z</dcterms:created>
  <dcterms:modified xsi:type="dcterms:W3CDTF">2025-09-05T07:04:00Z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y fmtid="{D5CDD505-2E9C-101B-9397-08002B2CF9AE}" pid="3" name="MediaServiceImageTags">
    <vt:lpwstr/>
  </property>
</Properties>
</file>